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5D" w:rsidRDefault="003B7F5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B7F5D" w:rsidRDefault="003B7F5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B7F5D">
        <w:tc>
          <w:tcPr>
            <w:tcW w:w="4677" w:type="dxa"/>
            <w:tcMar>
              <w:top w:w="0" w:type="dxa"/>
              <w:left w:w="0" w:type="dxa"/>
              <w:bottom w:w="0" w:type="dxa"/>
              <w:right w:w="0" w:type="dxa"/>
            </w:tcMar>
          </w:tcPr>
          <w:p w:rsidR="003B7F5D" w:rsidRDefault="003B7F5D">
            <w:pPr>
              <w:widowControl w:val="0"/>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Mar>
              <w:top w:w="0" w:type="dxa"/>
              <w:left w:w="0" w:type="dxa"/>
              <w:bottom w:w="0" w:type="dxa"/>
              <w:right w:w="0" w:type="dxa"/>
            </w:tcMar>
          </w:tcPr>
          <w:p w:rsidR="003B7F5D" w:rsidRDefault="003B7F5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309</w:t>
            </w:r>
          </w:p>
        </w:tc>
      </w:tr>
    </w:tbl>
    <w:p w:rsidR="003B7F5D" w:rsidRDefault="003B7F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F5D" w:rsidRDefault="003B7F5D">
      <w:pPr>
        <w:widowControl w:val="0"/>
        <w:autoSpaceDE w:val="0"/>
        <w:autoSpaceDN w:val="0"/>
        <w:adjustRightInd w:val="0"/>
        <w:spacing w:after="0" w:line="240" w:lineRule="auto"/>
        <w:jc w:val="both"/>
        <w:rPr>
          <w:rFonts w:ascii="Calibri" w:hAnsi="Calibri" w:cs="Calibri"/>
        </w:rPr>
      </w:pP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B7F5D" w:rsidRDefault="003B7F5D">
      <w:pPr>
        <w:widowControl w:val="0"/>
        <w:autoSpaceDE w:val="0"/>
        <w:autoSpaceDN w:val="0"/>
        <w:adjustRightInd w:val="0"/>
        <w:spacing w:after="0" w:line="240" w:lineRule="auto"/>
        <w:jc w:val="center"/>
        <w:rPr>
          <w:rFonts w:ascii="Calibri" w:hAnsi="Calibri" w:cs="Calibri"/>
          <w:b/>
          <w:bCs/>
        </w:rPr>
      </w:pP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3B7F5D" w:rsidRDefault="003B7F5D">
      <w:pPr>
        <w:widowControl w:val="0"/>
        <w:autoSpaceDE w:val="0"/>
        <w:autoSpaceDN w:val="0"/>
        <w:adjustRightInd w:val="0"/>
        <w:spacing w:after="0" w:line="240" w:lineRule="auto"/>
        <w:jc w:val="center"/>
        <w:rPr>
          <w:rFonts w:ascii="Calibri" w:hAnsi="Calibri" w:cs="Calibri"/>
          <w:b/>
          <w:bCs/>
        </w:rPr>
      </w:pP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3B7F5D" w:rsidRDefault="003B7F5D">
      <w:pPr>
        <w:widowControl w:val="0"/>
        <w:autoSpaceDE w:val="0"/>
        <w:autoSpaceDN w:val="0"/>
        <w:adjustRightInd w:val="0"/>
        <w:spacing w:after="0" w:line="240" w:lineRule="auto"/>
        <w:jc w:val="center"/>
        <w:rPr>
          <w:rFonts w:ascii="Calibri" w:hAnsi="Calibri" w:cs="Calibri"/>
        </w:rPr>
      </w:pP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5" w:history="1">
        <w:r>
          <w:rPr>
            <w:rFonts w:ascii="Calibri" w:hAnsi="Calibri" w:cs="Calibri"/>
            <w:color w:val="0000FF"/>
          </w:rPr>
          <w:t>N 546</w:t>
        </w:r>
      </w:hyperlink>
      <w:r>
        <w:rPr>
          <w:rFonts w:ascii="Calibri" w:hAnsi="Calibri" w:cs="Calibri"/>
        </w:rPr>
        <w:t>,</w:t>
      </w: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08.07.2013 </w:t>
      </w:r>
      <w:hyperlink r:id="rId6" w:history="1">
        <w:r>
          <w:rPr>
            <w:rFonts w:ascii="Calibri" w:hAnsi="Calibri" w:cs="Calibri"/>
            <w:color w:val="0000FF"/>
          </w:rPr>
          <w:t>N 613</w:t>
        </w:r>
      </w:hyperlink>
      <w:r>
        <w:rPr>
          <w:rFonts w:ascii="Calibri" w:hAnsi="Calibri" w:cs="Calibri"/>
        </w:rPr>
        <w:t xml:space="preserve">, от 03.12.2013 </w:t>
      </w:r>
      <w:hyperlink r:id="rId7" w:history="1">
        <w:r>
          <w:rPr>
            <w:rFonts w:ascii="Calibri" w:hAnsi="Calibri" w:cs="Calibri"/>
            <w:color w:val="0000FF"/>
          </w:rPr>
          <w:t>N 878</w:t>
        </w:r>
      </w:hyperlink>
      <w:r>
        <w:rPr>
          <w:rFonts w:ascii="Calibri" w:hAnsi="Calibri" w:cs="Calibri"/>
        </w:rPr>
        <w:t>,</w:t>
      </w: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8" w:history="1">
        <w:r>
          <w:rPr>
            <w:rFonts w:ascii="Calibri" w:hAnsi="Calibri" w:cs="Calibri"/>
            <w:color w:val="0000FF"/>
          </w:rPr>
          <w:t>N 460</w:t>
        </w:r>
      </w:hyperlink>
      <w:r>
        <w:rPr>
          <w:rFonts w:ascii="Calibri" w:hAnsi="Calibri" w:cs="Calibri"/>
        </w:rPr>
        <w:t xml:space="preserve">, от 25.07.2014 </w:t>
      </w:r>
      <w:hyperlink r:id="rId9" w:history="1">
        <w:r>
          <w:rPr>
            <w:rFonts w:ascii="Calibri" w:hAnsi="Calibri" w:cs="Calibri"/>
            <w:color w:val="0000FF"/>
          </w:rPr>
          <w:t>N 529</w:t>
        </w:r>
      </w:hyperlink>
      <w:r>
        <w:rPr>
          <w:rFonts w:ascii="Calibri" w:hAnsi="Calibri" w:cs="Calibri"/>
        </w:rPr>
        <w:t>,</w:t>
      </w: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0" w:history="1">
        <w:r>
          <w:rPr>
            <w:rFonts w:ascii="Calibri" w:hAnsi="Calibri" w:cs="Calibri"/>
            <w:color w:val="0000FF"/>
          </w:rPr>
          <w:t>N 120</w:t>
        </w:r>
      </w:hyperlink>
      <w:r>
        <w:rPr>
          <w:rFonts w:ascii="Calibri" w:hAnsi="Calibri" w:cs="Calibri"/>
        </w:rPr>
        <w:t>)</w:t>
      </w:r>
    </w:p>
    <w:p w:rsidR="003B7F5D" w:rsidRDefault="003B7F5D">
      <w:pPr>
        <w:widowControl w:val="0"/>
        <w:autoSpaceDE w:val="0"/>
        <w:autoSpaceDN w:val="0"/>
        <w:adjustRightInd w:val="0"/>
        <w:spacing w:after="0" w:line="240" w:lineRule="auto"/>
        <w:jc w:val="center"/>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на основании </w:t>
      </w:r>
      <w:hyperlink r:id="rId12" w:history="1">
        <w:r>
          <w:rPr>
            <w:rFonts w:ascii="Calibri" w:hAnsi="Calibri" w:cs="Calibri"/>
            <w:color w:val="0000FF"/>
          </w:rPr>
          <w:t>пунктов 1.1</w:t>
        </w:r>
      </w:hyperlink>
      <w:r>
        <w:rPr>
          <w:rFonts w:ascii="Calibri" w:hAnsi="Calibri" w:cs="Calibri"/>
        </w:rPr>
        <w:t xml:space="preserve"> - </w:t>
      </w:r>
      <w:hyperlink r:id="rId13" w:history="1">
        <w:r>
          <w:rPr>
            <w:rFonts w:ascii="Calibri" w:hAnsi="Calibri" w:cs="Calibri"/>
            <w:color w:val="0000FF"/>
          </w:rPr>
          <w:t>3</w:t>
        </w:r>
      </w:hyperlink>
      <w:r>
        <w:rPr>
          <w:rFonts w:ascii="Calibri" w:hAnsi="Calibri" w:cs="Calibri"/>
        </w:rPr>
        <w:t xml:space="preserve"> и </w:t>
      </w:r>
      <w:hyperlink r:id="rId14"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rFonts w:ascii="Calibri" w:hAnsi="Calibri" w:cs="Calibri"/>
            <w:color w:val="0000FF"/>
          </w:rPr>
          <w:t>форме</w:t>
        </w:r>
      </w:hyperlink>
      <w:r>
        <w:rPr>
          <w:rFonts w:ascii="Calibri" w:hAnsi="Calibri" w:cs="Calibri"/>
        </w:rPr>
        <w:t xml:space="preserve"> справки: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23.06.2014 N 460)</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1" w:name="Par21"/>
      <w:bookmarkEnd w:id="1"/>
      <w:r>
        <w:rPr>
          <w:rFonts w:ascii="Calibri" w:hAnsi="Calibri" w:cs="Calibri"/>
        </w:rPr>
        <w:t>а) в Управление Президента Российской Федерации по вопросам противодействия коррупции: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03.12.2013 N 878)</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2" w:name="Par23"/>
      <w:bookmarkEnd w:id="2"/>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3" w:name="Par25"/>
      <w:bookmarkEnd w:id="3"/>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4" w:name="Par26"/>
      <w:bookmarkEnd w:id="4"/>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5" w:name="Par28"/>
      <w:bookmarkEnd w:id="5"/>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6" w:name="Par30"/>
      <w:bookmarkEnd w:id="6"/>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w:t>
      </w:r>
      <w:r>
        <w:rPr>
          <w:rFonts w:ascii="Calibri" w:hAnsi="Calibri" w:cs="Calibri"/>
        </w:rPr>
        <w:lastRenderedPageBreak/>
        <w:t>замещающими указанные должности;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7" w:name="Par35"/>
      <w:bookmarkEnd w:id="7"/>
      <w:r>
        <w:rPr>
          <w:rFonts w:ascii="Calibri" w:hAnsi="Calibri" w:cs="Calibri"/>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8" w:name="Par36"/>
      <w:bookmarkEnd w:id="8"/>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9" w:name="Par38"/>
      <w:bookmarkEnd w:id="9"/>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лица, названные в </w:t>
      </w:r>
      <w:hyperlink w:anchor="Par23" w:history="1">
        <w:r>
          <w:rPr>
            <w:rFonts w:ascii="Calibri" w:hAnsi="Calibri" w:cs="Calibri"/>
            <w:color w:val="0000FF"/>
          </w:rPr>
          <w:t>абзацах втором</w:t>
        </w:r>
      </w:hyperlink>
      <w:r>
        <w:rPr>
          <w:rFonts w:ascii="Calibri" w:hAnsi="Calibri" w:cs="Calibri"/>
        </w:rPr>
        <w:t xml:space="preserve"> - </w:t>
      </w:r>
      <w:hyperlink w:anchor="Par25"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2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Президента РФ от 23.06.2014 N 460)</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 лица, названные в </w:t>
      </w:r>
      <w:hyperlink w:anchor="Par26" w:history="1">
        <w:r>
          <w:rPr>
            <w:rFonts w:ascii="Calibri" w:hAnsi="Calibri" w:cs="Calibri"/>
            <w:color w:val="0000FF"/>
          </w:rPr>
          <w:t>абзацах пятом</w:t>
        </w:r>
      </w:hyperlink>
      <w:r>
        <w:rPr>
          <w:rFonts w:ascii="Calibri" w:hAnsi="Calibri" w:cs="Calibri"/>
        </w:rPr>
        <w:t xml:space="preserve"> и </w:t>
      </w:r>
      <w:hyperlink w:anchor="Par28" w:history="1">
        <w:r>
          <w:rPr>
            <w:rFonts w:ascii="Calibri" w:hAnsi="Calibri" w:cs="Calibri"/>
            <w:color w:val="0000FF"/>
          </w:rPr>
          <w:t>шестом подпункта "а"</w:t>
        </w:r>
      </w:hyperlink>
      <w:r>
        <w:rPr>
          <w:rFonts w:ascii="Calibri" w:hAnsi="Calibri" w:cs="Calibri"/>
        </w:rPr>
        <w:t xml:space="preserve"> и в </w:t>
      </w:r>
      <w:hyperlink w:anchor="Par30"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28"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Указа</w:t>
        </w:r>
      </w:hyperlink>
      <w:r>
        <w:rPr>
          <w:rFonts w:ascii="Calibri" w:hAnsi="Calibri" w:cs="Calibri"/>
        </w:rPr>
        <w:t xml:space="preserve"> Президента РФ от 23.06.2014 N 460)</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 лица, названные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w:t>
      </w:r>
      <w:r>
        <w:rPr>
          <w:rFonts w:ascii="Calibri" w:hAnsi="Calibri" w:cs="Calibri"/>
        </w:rPr>
        <w:lastRenderedPageBreak/>
        <w:t xml:space="preserve">Президентом Российской Федерации </w:t>
      </w:r>
      <w:hyperlink r:id="rId30"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Указа</w:t>
        </w:r>
      </w:hyperlink>
      <w:r>
        <w:rPr>
          <w:rFonts w:ascii="Calibri" w:hAnsi="Calibri" w:cs="Calibri"/>
        </w:rPr>
        <w:t xml:space="preserve"> Президента РФ от 23.06.2014 N 460)</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лица, названные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Указа</w:t>
        </w:r>
      </w:hyperlink>
      <w:r>
        <w:rPr>
          <w:rFonts w:ascii="Calibri" w:hAnsi="Calibri" w:cs="Calibri"/>
        </w:rPr>
        <w:t xml:space="preserve"> Президента РФ от 23.06.2014 N 460)</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лица, названные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7"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Президента РФ от 23.06.2014 N 460)</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10" w:name="Par50"/>
      <w:bookmarkEnd w:id="10"/>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39"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40"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50"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1" w:history="1">
        <w:r>
          <w:rPr>
            <w:rFonts w:ascii="Calibri" w:hAnsi="Calibri" w:cs="Calibri"/>
            <w:color w:val="0000FF"/>
          </w:rPr>
          <w:t>форма</w:t>
        </w:r>
      </w:hyperlink>
      <w:r>
        <w:rPr>
          <w:rFonts w:ascii="Calibri" w:hAnsi="Calibri" w:cs="Calibri"/>
        </w:rPr>
        <w:t xml:space="preserve"> которой утверждена Президентом Российской Федерации.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42" w:history="1">
        <w:r>
          <w:rPr>
            <w:rFonts w:ascii="Calibri" w:hAnsi="Calibri" w:cs="Calibri"/>
            <w:color w:val="0000FF"/>
          </w:rPr>
          <w:t>Указа</w:t>
        </w:r>
      </w:hyperlink>
      <w:r>
        <w:rPr>
          <w:rFonts w:ascii="Calibri" w:hAnsi="Calibri" w:cs="Calibri"/>
        </w:rPr>
        <w:t xml:space="preserve"> Президента РФ от 23.06.2014 N 460)</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11" w:name="Par57"/>
      <w:bookmarkEnd w:id="11"/>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осуществлении проверки, предусмотренной </w:t>
      </w:r>
      <w:hyperlink r:id="rId4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w:t>
      </w:r>
      <w:r>
        <w:rPr>
          <w:rFonts w:ascii="Calibri" w:hAnsi="Calibri" w:cs="Calibri"/>
        </w:rPr>
        <w:lastRenderedPageBreak/>
        <w:t xml:space="preserve">должности Российской Федерации", - в отношении граждан и лиц, названных в </w:t>
      </w:r>
      <w:hyperlink w:anchor="Par23" w:history="1">
        <w:r>
          <w:rPr>
            <w:rFonts w:ascii="Calibri" w:hAnsi="Calibri" w:cs="Calibri"/>
            <w:color w:val="0000FF"/>
          </w:rPr>
          <w:t>абзацах втором</w:t>
        </w:r>
      </w:hyperlink>
      <w:r>
        <w:rPr>
          <w:rFonts w:ascii="Calibri" w:hAnsi="Calibri" w:cs="Calibri"/>
        </w:rPr>
        <w:t xml:space="preserve"> - </w:t>
      </w:r>
      <w:hyperlink w:anchor="Par25"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осуществлении проверки, предусмотренной </w:t>
      </w:r>
      <w:hyperlink r:id="rId4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6" w:history="1">
        <w:r>
          <w:rPr>
            <w:rFonts w:ascii="Calibri" w:hAnsi="Calibri" w:cs="Calibri"/>
            <w:color w:val="0000FF"/>
          </w:rPr>
          <w:t>абзацах пятом</w:t>
        </w:r>
      </w:hyperlink>
      <w:r>
        <w:rPr>
          <w:rFonts w:ascii="Calibri" w:hAnsi="Calibri" w:cs="Calibri"/>
        </w:rPr>
        <w:t xml:space="preserve"> и </w:t>
      </w:r>
      <w:hyperlink w:anchor="Par28"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history="1">
        <w:r>
          <w:rPr>
            <w:rFonts w:ascii="Calibri" w:hAnsi="Calibri" w:cs="Calibri"/>
            <w:color w:val="0000FF"/>
          </w:rPr>
          <w:t>подпункте "б"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12" w:name="Par64"/>
      <w:bookmarkEnd w:id="12"/>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предусмотренные </w:t>
      </w:r>
      <w:hyperlink w:anchor="Par57" w:history="1">
        <w:r>
          <w:rPr>
            <w:rFonts w:ascii="Calibri" w:hAnsi="Calibri" w:cs="Calibri"/>
            <w:color w:val="0000FF"/>
          </w:rPr>
          <w:t>пунктами 9</w:t>
        </w:r>
      </w:hyperlink>
      <w:r>
        <w:rPr>
          <w:rFonts w:ascii="Calibri" w:hAnsi="Calibri" w:cs="Calibri"/>
        </w:rPr>
        <w:t xml:space="preserve"> - </w:t>
      </w:r>
      <w:hyperlink w:anchor="Par64"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w:t>
      </w:r>
      <w:r>
        <w:rPr>
          <w:rFonts w:ascii="Calibri" w:hAnsi="Calibri" w:cs="Calibri"/>
        </w:rPr>
        <w:lastRenderedPageBreak/>
        <w:t>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50" w:history="1">
        <w:r>
          <w:rPr>
            <w:rFonts w:ascii="Calibri" w:hAnsi="Calibri" w:cs="Calibri"/>
            <w:color w:val="0000FF"/>
          </w:rPr>
          <w:t>частей 7</w:t>
        </w:r>
      </w:hyperlink>
      <w:r>
        <w:rPr>
          <w:rFonts w:ascii="Calibri" w:hAnsi="Calibri" w:cs="Calibri"/>
        </w:rPr>
        <w:t xml:space="preserve"> и </w:t>
      </w:r>
      <w:hyperlink r:id="rId51"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противодействия коррупции осуществляет проверку, предусмотренную:</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Указа</w:t>
        </w:r>
      </w:hyperlink>
      <w:r>
        <w:rPr>
          <w:rFonts w:ascii="Calibri" w:hAnsi="Calibri" w:cs="Calibri"/>
        </w:rPr>
        <w:t xml:space="preserve"> Президента РФ от 03.12.2013 N 878)</w:t>
      </w:r>
    </w:p>
    <w:p w:rsidR="003B7F5D" w:rsidRDefault="003B7F5D">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history="1">
        <w:r>
          <w:rPr>
            <w:rFonts w:ascii="Calibri" w:hAnsi="Calibri" w:cs="Calibri"/>
            <w:color w:val="0000FF"/>
          </w:rPr>
          <w:t>абзацах втором</w:t>
        </w:r>
      </w:hyperlink>
      <w:r>
        <w:rPr>
          <w:rFonts w:ascii="Calibri" w:hAnsi="Calibri" w:cs="Calibri"/>
        </w:rPr>
        <w:t xml:space="preserve"> - </w:t>
      </w:r>
      <w:hyperlink w:anchor="Par25"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6" w:history="1">
        <w:r>
          <w:rPr>
            <w:rFonts w:ascii="Calibri" w:hAnsi="Calibri" w:cs="Calibri"/>
            <w:color w:val="0000FF"/>
          </w:rPr>
          <w:t>абзацах пятом</w:t>
        </w:r>
      </w:hyperlink>
      <w:r>
        <w:rPr>
          <w:rFonts w:ascii="Calibri" w:hAnsi="Calibri" w:cs="Calibri"/>
        </w:rPr>
        <w:t xml:space="preserve"> и </w:t>
      </w:r>
      <w:hyperlink w:anchor="Par28"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history="1">
        <w:r>
          <w:rPr>
            <w:rFonts w:ascii="Calibri" w:hAnsi="Calibri" w:cs="Calibri"/>
            <w:color w:val="0000FF"/>
          </w:rPr>
          <w:t>подпункте "б"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rFonts w:ascii="Calibri" w:hAnsi="Calibri" w:cs="Calibri"/>
            <w:color w:val="0000FF"/>
          </w:rPr>
          <w:t>пунктом 1</w:t>
        </w:r>
      </w:hyperlink>
      <w:r>
        <w:rPr>
          <w:rFonts w:ascii="Calibri" w:hAnsi="Calibri" w:cs="Calibri"/>
        </w:rPr>
        <w:t xml:space="preserve"> </w:t>
      </w:r>
      <w:r>
        <w:rPr>
          <w:rFonts w:ascii="Calibri" w:hAnsi="Calibri" w:cs="Calibri"/>
        </w:rP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13" w:name="Par75"/>
      <w:bookmarkEnd w:id="13"/>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Указа</w:t>
        </w:r>
      </w:hyperlink>
      <w:r>
        <w:rPr>
          <w:rFonts w:ascii="Calibri" w:hAnsi="Calibri" w:cs="Calibri"/>
        </w:rPr>
        <w:t xml:space="preserve"> Президента РФ от 03.12.2013 N 878)</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14" w:name="Par77"/>
      <w:bookmarkEnd w:id="14"/>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7" w:history="1">
        <w:r>
          <w:rPr>
            <w:rFonts w:ascii="Calibri" w:hAnsi="Calibri" w:cs="Calibri"/>
            <w:color w:val="0000FF"/>
          </w:rPr>
          <w:t>подпунктом "а"</w:t>
        </w:r>
      </w:hyperlink>
      <w:r>
        <w:rPr>
          <w:rFonts w:ascii="Calibri" w:hAnsi="Calibri" w:cs="Calibri"/>
        </w:rPr>
        <w:t xml:space="preserve">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77"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75"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0"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65"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B7F5D" w:rsidRDefault="003B7F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62" w:history="1">
        <w:r>
          <w:rPr>
            <w:rFonts w:ascii="Calibri" w:hAnsi="Calibri" w:cs="Calibri"/>
            <w:color w:val="0000FF"/>
          </w:rPr>
          <w:t>законом</w:t>
        </w:r>
      </w:hyperlink>
      <w:r>
        <w:rPr>
          <w:rFonts w:ascii="Calibri" w:hAnsi="Calibri" w:cs="Calibri"/>
        </w:rPr>
        <w:t xml:space="preserve"> от 28.06.2013 N 134-ФЗ часть пятая признана частью шестой.</w:t>
      </w:r>
    </w:p>
    <w:p w:rsidR="003B7F5D" w:rsidRDefault="003B7F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3" w:history="1">
        <w:r>
          <w:rPr>
            <w:rFonts w:ascii="Calibri" w:hAnsi="Calibri" w:cs="Calibri"/>
            <w:color w:val="0000FF"/>
          </w:rPr>
          <w:t>частью пятой статьи 26</w:t>
        </w:r>
      </w:hyperlink>
      <w:r>
        <w:rPr>
          <w:rFonts w:ascii="Calibri" w:hAnsi="Calibri" w:cs="Calibri"/>
        </w:rPr>
        <w:t xml:space="preserve"> Федерального закона "О банках и банковской деятельности", </w:t>
      </w:r>
      <w:hyperlink r:id="rId64"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65"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5" w:history="1">
        <w:r>
          <w:rPr>
            <w:rFonts w:ascii="Calibri" w:hAnsi="Calibri" w:cs="Calibri"/>
            <w:color w:val="0000FF"/>
          </w:rPr>
          <w:t>перечень</w:t>
        </w:r>
      </w:hyperlink>
      <w:r>
        <w:rPr>
          <w:rFonts w:ascii="Calibri" w:hAnsi="Calibri" w:cs="Calibri"/>
        </w:rPr>
        <w:t>.</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лиц, названных в </w:t>
      </w:r>
      <w:hyperlink w:anchor="Par21" w:history="1">
        <w:r>
          <w:rPr>
            <w:rFonts w:ascii="Calibri" w:hAnsi="Calibri" w:cs="Calibri"/>
            <w:color w:val="0000FF"/>
          </w:rPr>
          <w:t>подпунктах "а"</w:t>
        </w:r>
      </w:hyperlink>
      <w:r>
        <w:rPr>
          <w:rFonts w:ascii="Calibri" w:hAnsi="Calibri" w:cs="Calibri"/>
        </w:rPr>
        <w:t xml:space="preserve"> и </w:t>
      </w:r>
      <w:hyperlink w:anchor="Par30" w:history="1">
        <w:r>
          <w:rPr>
            <w:rFonts w:ascii="Calibri" w:hAnsi="Calibri" w:cs="Calibri"/>
            <w:color w:val="0000FF"/>
          </w:rPr>
          <w:t>"б"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0"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71"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Руководителям федеральных государственных органов в 3-месячный срок:</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15" w:name="Par105"/>
      <w:bookmarkEnd w:id="15"/>
      <w:r>
        <w:rPr>
          <w:rFonts w:ascii="Calibri" w:hAnsi="Calibri" w:cs="Calibri"/>
        </w:rPr>
        <w:t xml:space="preserve">а) подготовить в соответствии с </w:t>
      </w:r>
      <w:hyperlink r:id="rId72"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3" w:history="1">
        <w:r>
          <w:rPr>
            <w:rFonts w:ascii="Calibri" w:hAnsi="Calibri" w:cs="Calibri"/>
            <w:color w:val="0000FF"/>
          </w:rPr>
          <w:t>перечни</w:t>
        </w:r>
      </w:hyperlink>
      <w:r>
        <w:rPr>
          <w:rFonts w:ascii="Calibri" w:hAnsi="Calibri" w:cs="Calibri"/>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порядок представления лицами, указанными в </w:t>
      </w:r>
      <w:hyperlink w:anchor="Par105"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5" w:history="1">
        <w:r>
          <w:rPr>
            <w:rFonts w:ascii="Calibri" w:hAnsi="Calibri" w:cs="Calibri"/>
            <w:color w:val="0000FF"/>
          </w:rPr>
          <w:t>подпункте "а"</w:t>
        </w:r>
      </w:hyperlink>
      <w:r>
        <w:rPr>
          <w:rFonts w:ascii="Calibri" w:hAnsi="Calibri" w:cs="Calibri"/>
        </w:rPr>
        <w:t xml:space="preserve">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принять меры по реализации положений Федерального </w:t>
      </w:r>
      <w:hyperlink r:id="rId75"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76"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7"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8"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9" w:history="1">
        <w:r>
          <w:rPr>
            <w:rFonts w:ascii="Calibri" w:hAnsi="Calibri" w:cs="Calibri"/>
            <w:color w:val="0000FF"/>
          </w:rPr>
          <w:t>Указа</w:t>
        </w:r>
      </w:hyperlink>
      <w:r>
        <w:rPr>
          <w:rFonts w:ascii="Calibri" w:hAnsi="Calibri" w:cs="Calibri"/>
        </w:rPr>
        <w:t xml:space="preserve"> Президента РФ от 03.12.2013 N 878)</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 xml:space="preserve">в) подготовить в соответствии с </w:t>
      </w:r>
      <w:hyperlink r:id="rId80"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13"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w:t>
      </w:r>
      <w:hyperlink r:id="rId81" w:history="1">
        <w:r>
          <w:rPr>
            <w:rFonts w:ascii="Calibri" w:hAnsi="Calibri" w:cs="Calibri"/>
            <w:color w:val="0000FF"/>
          </w:rPr>
          <w:t>положение</w:t>
        </w:r>
      </w:hyperlink>
      <w:r>
        <w:rPr>
          <w:rFonts w:ascii="Calibri" w:hAnsi="Calibri" w:cs="Calibri"/>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3" w:history="1">
        <w:r>
          <w:rPr>
            <w:rFonts w:ascii="Calibri" w:hAnsi="Calibri" w:cs="Calibri"/>
            <w:color w:val="0000FF"/>
          </w:rPr>
          <w:t>подпункте "в"</w:t>
        </w:r>
      </w:hyperlink>
      <w:r>
        <w:rPr>
          <w:rFonts w:ascii="Calibri" w:hAnsi="Calibri" w:cs="Calibri"/>
        </w:rPr>
        <w:t xml:space="preserve">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83" w:history="1">
        <w:r>
          <w:rPr>
            <w:rFonts w:ascii="Calibri" w:hAnsi="Calibri" w:cs="Calibri"/>
            <w:color w:val="0000FF"/>
          </w:rPr>
          <w:t>"О противодействии коррупции"</w:t>
        </w:r>
      </w:hyperlink>
      <w:r>
        <w:rPr>
          <w:rFonts w:ascii="Calibri" w:hAnsi="Calibri" w:cs="Calibri"/>
        </w:rPr>
        <w:t xml:space="preserve"> и "</w:t>
      </w:r>
      <w:hyperlink r:id="rId84"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Рекомендовать Председателю Центрального банка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6"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Указа</w:t>
        </w:r>
      </w:hyperlink>
      <w:r>
        <w:rPr>
          <w:rFonts w:ascii="Calibri" w:hAnsi="Calibri" w:cs="Calibri"/>
        </w:rPr>
        <w:t xml:space="preserve"> Президента РФ от 03.12.2013 N 878)</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17" w:name="Par121"/>
      <w:bookmarkEnd w:id="17"/>
      <w:r>
        <w:rPr>
          <w:rFonts w:ascii="Calibri" w:hAnsi="Calibri" w:cs="Calibri"/>
        </w:rPr>
        <w:t xml:space="preserve">в) подготовить в соответствии с </w:t>
      </w:r>
      <w:hyperlink r:id="rId88"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21"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w:t>
      </w:r>
      <w:r>
        <w:rPr>
          <w:rFonts w:ascii="Calibri" w:hAnsi="Calibri" w:cs="Calibri"/>
        </w:rPr>
        <w:lastRenderedPageBreak/>
        <w:t>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8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1" w:history="1">
        <w:r>
          <w:rPr>
            <w:rFonts w:ascii="Calibri" w:hAnsi="Calibri" w:cs="Calibri"/>
            <w:color w:val="0000FF"/>
          </w:rPr>
          <w:t>подпункте "в"</w:t>
        </w:r>
      </w:hyperlink>
      <w:r>
        <w:rPr>
          <w:rFonts w:ascii="Calibri" w:hAnsi="Calibri" w:cs="Calibri"/>
        </w:rPr>
        <w:t xml:space="preserve">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90" w:history="1">
        <w:r>
          <w:rPr>
            <w:rFonts w:ascii="Calibri" w:hAnsi="Calibri" w:cs="Calibri"/>
            <w:color w:val="0000FF"/>
          </w:rPr>
          <w:t>"О противодействии коррупции"</w:t>
        </w:r>
      </w:hyperlink>
      <w:r>
        <w:rPr>
          <w:rFonts w:ascii="Calibri" w:hAnsi="Calibri" w:cs="Calibri"/>
        </w:rPr>
        <w:t xml:space="preserve"> и "</w:t>
      </w:r>
      <w:hyperlink r:id="rId91"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2"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93" w:history="1">
        <w:r>
          <w:rPr>
            <w:rFonts w:ascii="Calibri" w:hAnsi="Calibri" w:cs="Calibri"/>
            <w:color w:val="0000FF"/>
          </w:rPr>
          <w:t>Указом</w:t>
        </w:r>
      </w:hyperlink>
      <w:r>
        <w:rPr>
          <w:rFonts w:ascii="Calibri" w:hAnsi="Calibri" w:cs="Calibri"/>
        </w:rPr>
        <w:t xml:space="preserve"> Президента РФ от 08.03.2015 N 120)</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ознакомление лиц, замещающих должности, указанные в </w:t>
      </w:r>
      <w:hyperlink r:id="rId94" w:history="1">
        <w:r>
          <w:rPr>
            <w:rFonts w:ascii="Calibri" w:hAnsi="Calibri" w:cs="Calibri"/>
            <w:color w:val="0000FF"/>
          </w:rPr>
          <w:t>части 1 статьи 8</w:t>
        </w:r>
      </w:hyperlink>
      <w:r>
        <w:rPr>
          <w:rFonts w:ascii="Calibri" w:hAnsi="Calibri" w:cs="Calibri"/>
        </w:rPr>
        <w:t xml:space="preserve"> и </w:t>
      </w:r>
      <w:hyperlink r:id="rId95"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96"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w:t>
      </w:r>
      <w:r>
        <w:rPr>
          <w:rFonts w:ascii="Calibri" w:hAnsi="Calibri" w:cs="Calibri"/>
        </w:rPr>
        <w:lastRenderedPageBreak/>
        <w:t>коррупции;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Указа</w:t>
        </w:r>
      </w:hyperlink>
      <w:r>
        <w:rPr>
          <w:rFonts w:ascii="Calibri" w:hAnsi="Calibri" w:cs="Calibri"/>
        </w:rPr>
        <w:t xml:space="preserve"> Президента РФ от 03.12.2013 N 878)</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202"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98"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99" w:history="1">
        <w:r>
          <w:rPr>
            <w:rFonts w:ascii="Calibri" w:hAnsi="Calibri" w:cs="Calibri"/>
            <w:color w:val="0000FF"/>
          </w:rPr>
          <w:t>"О противодействии коррупции"</w:t>
        </w:r>
      </w:hyperlink>
      <w:r>
        <w:rPr>
          <w:rFonts w:ascii="Calibri" w:hAnsi="Calibri" w:cs="Calibri"/>
        </w:rPr>
        <w:t xml:space="preserve"> и "</w:t>
      </w:r>
      <w:hyperlink r:id="rId100"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1" w:history="1">
        <w:r>
          <w:rPr>
            <w:rFonts w:ascii="Calibri" w:hAnsi="Calibri" w:cs="Calibri"/>
            <w:color w:val="0000FF"/>
          </w:rPr>
          <w:t>справка</w:t>
        </w:r>
      </w:hyperlink>
      <w:r>
        <w:rPr>
          <w:rFonts w:ascii="Calibri" w:hAnsi="Calibri" w:cs="Calibri"/>
        </w:rPr>
        <w:t>, в которой в произвольной форме указываются: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0" w:history="1">
        <w:r>
          <w:rPr>
            <w:rFonts w:ascii="Calibri" w:hAnsi="Calibri" w:cs="Calibri"/>
            <w:color w:val="0000FF"/>
          </w:rPr>
          <w:t>пунктом 7</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0" w:history="1">
        <w:r>
          <w:rPr>
            <w:rFonts w:ascii="Calibri" w:hAnsi="Calibri" w:cs="Calibri"/>
            <w:color w:val="0000FF"/>
          </w:rPr>
          <w:t>пунктом 7</w:t>
        </w:r>
      </w:hyperlink>
      <w:r>
        <w:rPr>
          <w:rFonts w:ascii="Calibri" w:hAnsi="Calibri" w:cs="Calibri"/>
        </w:rPr>
        <w:t xml:space="preserve"> настоящего Указа.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61" w:history="1">
        <w:r>
          <w:rPr>
            <w:rFonts w:ascii="Calibri" w:hAnsi="Calibri" w:cs="Calibri"/>
            <w:color w:val="0000FF"/>
          </w:rPr>
          <w:t>перечню</w:t>
        </w:r>
      </w:hyperlink>
      <w:r>
        <w:rPr>
          <w:rFonts w:ascii="Calibri" w:hAnsi="Calibri" w:cs="Calibri"/>
        </w:rPr>
        <w:t xml:space="preserve"> согласно приложению.</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Настоящий Указ вступает в силу со дня его официального опубликования.</w:t>
      </w: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B7F5D" w:rsidRDefault="003B7F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B7F5D" w:rsidRDefault="003B7F5D">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3B7F5D" w:rsidRDefault="003B7F5D">
      <w:pPr>
        <w:widowControl w:val="0"/>
        <w:autoSpaceDE w:val="0"/>
        <w:autoSpaceDN w:val="0"/>
        <w:adjustRightInd w:val="0"/>
        <w:spacing w:after="0" w:line="240" w:lineRule="auto"/>
        <w:rPr>
          <w:rFonts w:ascii="Calibri" w:hAnsi="Calibri" w:cs="Calibri"/>
        </w:rPr>
      </w:pPr>
      <w:r>
        <w:rPr>
          <w:rFonts w:ascii="Calibri" w:hAnsi="Calibri" w:cs="Calibri"/>
        </w:rPr>
        <w:t>N 309</w:t>
      </w: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jc w:val="right"/>
        <w:outlineLvl w:val="0"/>
        <w:rPr>
          <w:rFonts w:ascii="Calibri" w:hAnsi="Calibri" w:cs="Calibri"/>
        </w:rPr>
      </w:pPr>
      <w:bookmarkStart w:id="18" w:name="Par160"/>
      <w:bookmarkEnd w:id="18"/>
      <w:r>
        <w:rPr>
          <w:rFonts w:ascii="Calibri" w:hAnsi="Calibri" w:cs="Calibri"/>
        </w:rPr>
        <w:t>Утвержден</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3B7F5D" w:rsidRDefault="003B7F5D">
      <w:pPr>
        <w:widowControl w:val="0"/>
        <w:autoSpaceDE w:val="0"/>
        <w:autoSpaceDN w:val="0"/>
        <w:adjustRightInd w:val="0"/>
        <w:spacing w:after="0" w:line="240" w:lineRule="auto"/>
        <w:jc w:val="right"/>
        <w:rPr>
          <w:rFonts w:ascii="Calibri" w:hAnsi="Calibri" w:cs="Calibri"/>
        </w:rPr>
      </w:pPr>
    </w:p>
    <w:p w:rsidR="003B7F5D" w:rsidRDefault="003B7F5D">
      <w:pPr>
        <w:widowControl w:val="0"/>
        <w:autoSpaceDE w:val="0"/>
        <w:autoSpaceDN w:val="0"/>
        <w:adjustRightInd w:val="0"/>
        <w:spacing w:after="0" w:line="240" w:lineRule="auto"/>
        <w:jc w:val="center"/>
        <w:rPr>
          <w:rFonts w:ascii="Calibri" w:hAnsi="Calibri" w:cs="Calibri"/>
          <w:b/>
          <w:bCs/>
        </w:rPr>
      </w:pPr>
      <w:bookmarkStart w:id="19" w:name="Par165"/>
      <w:bookmarkEnd w:id="19"/>
      <w:r>
        <w:rPr>
          <w:rFonts w:ascii="Calibri" w:hAnsi="Calibri" w:cs="Calibri"/>
          <w:b/>
          <w:bCs/>
        </w:rPr>
        <w:t>ПЕРЕЧЕНЬ</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РЕГИСТРАЦИЮ ПРАВ НА НЕДВИЖИМОЕ</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3B7F5D" w:rsidRDefault="003B7F5D">
      <w:pPr>
        <w:widowControl w:val="0"/>
        <w:autoSpaceDE w:val="0"/>
        <w:autoSpaceDN w:val="0"/>
        <w:adjustRightInd w:val="0"/>
        <w:spacing w:after="0" w:line="240" w:lineRule="auto"/>
        <w:jc w:val="center"/>
        <w:rPr>
          <w:rFonts w:ascii="Calibri" w:hAnsi="Calibri" w:cs="Calibri"/>
        </w:rPr>
      </w:pP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102" w:history="1">
        <w:r>
          <w:rPr>
            <w:rFonts w:ascii="Calibri" w:hAnsi="Calibri" w:cs="Calibri"/>
            <w:color w:val="0000FF"/>
          </w:rPr>
          <w:t>N 546</w:t>
        </w:r>
      </w:hyperlink>
      <w:r>
        <w:rPr>
          <w:rFonts w:ascii="Calibri" w:hAnsi="Calibri" w:cs="Calibri"/>
        </w:rPr>
        <w:t>,</w:t>
      </w: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103" w:history="1">
        <w:r>
          <w:rPr>
            <w:rFonts w:ascii="Calibri" w:hAnsi="Calibri" w:cs="Calibri"/>
            <w:color w:val="0000FF"/>
          </w:rPr>
          <w:t>N 878</w:t>
        </w:r>
      </w:hyperlink>
      <w:r>
        <w:rPr>
          <w:rFonts w:ascii="Calibri" w:hAnsi="Calibri" w:cs="Calibri"/>
        </w:rPr>
        <w:t>)</w:t>
      </w:r>
    </w:p>
    <w:p w:rsidR="003B7F5D" w:rsidRDefault="003B7F5D">
      <w:pPr>
        <w:widowControl w:val="0"/>
        <w:autoSpaceDE w:val="0"/>
        <w:autoSpaceDN w:val="0"/>
        <w:adjustRightInd w:val="0"/>
        <w:spacing w:after="0" w:line="240" w:lineRule="auto"/>
        <w:jc w:val="center"/>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20" w:name="Par177"/>
      <w:bookmarkEnd w:id="20"/>
      <w:r>
        <w:rPr>
          <w:rFonts w:ascii="Calibri" w:hAnsi="Calibri" w:cs="Calibri"/>
        </w:rPr>
        <w:t>1. Руководитель Администрации Президента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21" w:name="Par178"/>
      <w:bookmarkEnd w:id="21"/>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22" w:name="Par179"/>
      <w:bookmarkEnd w:id="22"/>
      <w:r>
        <w:rPr>
          <w:rFonts w:ascii="Calibri" w:hAnsi="Calibri" w:cs="Calibri"/>
        </w:rPr>
        <w:t>3. Руководители федеральных государственных органов.</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7" w:history="1">
        <w:r>
          <w:rPr>
            <w:rFonts w:ascii="Calibri" w:hAnsi="Calibri" w:cs="Calibri"/>
            <w:color w:val="0000FF"/>
          </w:rPr>
          <w:t>пунктах 1</w:t>
        </w:r>
      </w:hyperlink>
      <w:r>
        <w:rPr>
          <w:rFonts w:ascii="Calibri" w:hAnsi="Calibri" w:cs="Calibri"/>
        </w:rPr>
        <w:t xml:space="preserve"> - </w:t>
      </w:r>
      <w:hyperlink w:anchor="Par178" w:history="1">
        <w:r>
          <w:rPr>
            <w:rFonts w:ascii="Calibri" w:hAnsi="Calibri" w:cs="Calibri"/>
            <w:color w:val="0000FF"/>
          </w:rPr>
          <w:t>2</w:t>
        </w:r>
      </w:hyperlink>
      <w:r>
        <w:rPr>
          <w:rFonts w:ascii="Calibri" w:hAnsi="Calibri" w:cs="Calibri"/>
        </w:rPr>
        <w:t xml:space="preserve"> настоящего перечня.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79" w:history="1">
        <w:r>
          <w:rPr>
            <w:rFonts w:ascii="Calibri" w:hAnsi="Calibri" w:cs="Calibri"/>
            <w:color w:val="0000FF"/>
          </w:rPr>
          <w:t>пунктах 3</w:t>
        </w:r>
      </w:hyperlink>
      <w:r>
        <w:rPr>
          <w:rFonts w:ascii="Calibri" w:hAnsi="Calibri" w:cs="Calibri"/>
        </w:rPr>
        <w:t xml:space="preserve"> - </w:t>
      </w:r>
      <w:hyperlink w:anchor="Par182" w:history="1">
        <w:r>
          <w:rPr>
            <w:rFonts w:ascii="Calibri" w:hAnsi="Calibri" w:cs="Calibri"/>
            <w:color w:val="0000FF"/>
          </w:rPr>
          <w:t>6</w:t>
        </w:r>
      </w:hyperlink>
      <w:r>
        <w:rPr>
          <w:rFonts w:ascii="Calibri" w:hAnsi="Calibri" w:cs="Calibri"/>
        </w:rPr>
        <w:t xml:space="preserve"> настоящего перечня.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противодействия коррупции.</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04" w:history="1">
        <w:r>
          <w:rPr>
            <w:rFonts w:ascii="Calibri" w:hAnsi="Calibri" w:cs="Calibri"/>
            <w:color w:val="0000FF"/>
          </w:rPr>
          <w:t>Указа</w:t>
        </w:r>
      </w:hyperlink>
      <w:r>
        <w:rPr>
          <w:rFonts w:ascii="Calibri" w:hAnsi="Calibri" w:cs="Calibri"/>
        </w:rPr>
        <w:t xml:space="preserve"> Президента РФ от 03.12.2013 N 878)</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 введен </w:t>
      </w:r>
      <w:hyperlink r:id="rId105" w:history="1">
        <w:r>
          <w:rPr>
            <w:rFonts w:ascii="Calibri" w:hAnsi="Calibri" w:cs="Calibri"/>
            <w:color w:val="0000FF"/>
          </w:rPr>
          <w:t>Указом</w:t>
        </w:r>
      </w:hyperlink>
      <w:r>
        <w:rPr>
          <w:rFonts w:ascii="Calibri" w:hAnsi="Calibri" w:cs="Calibri"/>
        </w:rPr>
        <w:t xml:space="preserve"> Президента РФ от 06.06.2013 N 546)</w:t>
      </w: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jc w:val="right"/>
        <w:outlineLvl w:val="0"/>
        <w:rPr>
          <w:rFonts w:ascii="Calibri" w:hAnsi="Calibri" w:cs="Calibri"/>
        </w:rPr>
      </w:pPr>
      <w:bookmarkStart w:id="24" w:name="Par197"/>
      <w:bookmarkEnd w:id="24"/>
      <w:r>
        <w:rPr>
          <w:rFonts w:ascii="Calibri" w:hAnsi="Calibri" w:cs="Calibri"/>
        </w:rPr>
        <w:t>Утверждено</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3B7F5D" w:rsidRDefault="003B7F5D">
      <w:pPr>
        <w:widowControl w:val="0"/>
        <w:autoSpaceDE w:val="0"/>
        <w:autoSpaceDN w:val="0"/>
        <w:adjustRightInd w:val="0"/>
        <w:spacing w:after="0" w:line="240" w:lineRule="auto"/>
        <w:jc w:val="right"/>
        <w:rPr>
          <w:rFonts w:ascii="Calibri" w:hAnsi="Calibri" w:cs="Calibri"/>
        </w:rPr>
      </w:pPr>
    </w:p>
    <w:p w:rsidR="003B7F5D" w:rsidRDefault="003B7F5D">
      <w:pPr>
        <w:widowControl w:val="0"/>
        <w:autoSpaceDE w:val="0"/>
        <w:autoSpaceDN w:val="0"/>
        <w:adjustRightInd w:val="0"/>
        <w:spacing w:after="0" w:line="240" w:lineRule="auto"/>
        <w:jc w:val="center"/>
        <w:rPr>
          <w:rFonts w:ascii="Calibri" w:hAnsi="Calibri" w:cs="Calibri"/>
          <w:b/>
          <w:bCs/>
        </w:rPr>
      </w:pPr>
      <w:bookmarkStart w:id="25" w:name="Par202"/>
      <w:bookmarkEnd w:id="25"/>
      <w:r>
        <w:rPr>
          <w:rFonts w:ascii="Calibri" w:hAnsi="Calibri" w:cs="Calibri"/>
          <w:b/>
          <w:bCs/>
        </w:rPr>
        <w:t>ПОЛОЖЕНИЕ</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3B7F5D" w:rsidRDefault="003B7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3B7F5D" w:rsidRDefault="003B7F5D">
      <w:pPr>
        <w:widowControl w:val="0"/>
        <w:autoSpaceDE w:val="0"/>
        <w:autoSpaceDN w:val="0"/>
        <w:adjustRightInd w:val="0"/>
        <w:spacing w:after="0" w:line="240" w:lineRule="auto"/>
        <w:jc w:val="center"/>
        <w:rPr>
          <w:rFonts w:ascii="Calibri" w:hAnsi="Calibri" w:cs="Calibri"/>
        </w:rPr>
      </w:pP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106" w:history="1">
        <w:r>
          <w:rPr>
            <w:rFonts w:ascii="Calibri" w:hAnsi="Calibri" w:cs="Calibri"/>
            <w:color w:val="0000FF"/>
          </w:rPr>
          <w:t>N 546</w:t>
        </w:r>
      </w:hyperlink>
      <w:r>
        <w:rPr>
          <w:rFonts w:ascii="Calibri" w:hAnsi="Calibri" w:cs="Calibri"/>
        </w:rPr>
        <w:t>,</w:t>
      </w: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25.07.2014 </w:t>
      </w:r>
      <w:hyperlink r:id="rId107" w:history="1">
        <w:r>
          <w:rPr>
            <w:rFonts w:ascii="Calibri" w:hAnsi="Calibri" w:cs="Calibri"/>
            <w:color w:val="0000FF"/>
          </w:rPr>
          <w:t>N 529</w:t>
        </w:r>
      </w:hyperlink>
      <w:r>
        <w:rPr>
          <w:rFonts w:ascii="Calibri" w:hAnsi="Calibri" w:cs="Calibri"/>
        </w:rPr>
        <w:t>)</w:t>
      </w:r>
    </w:p>
    <w:p w:rsidR="003B7F5D" w:rsidRDefault="003B7F5D">
      <w:pPr>
        <w:widowControl w:val="0"/>
        <w:autoSpaceDE w:val="0"/>
        <w:autoSpaceDN w:val="0"/>
        <w:adjustRightInd w:val="0"/>
        <w:spacing w:after="0" w:line="240" w:lineRule="auto"/>
        <w:jc w:val="center"/>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8"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26" w:name="Par213"/>
      <w:bookmarkEnd w:id="26"/>
      <w:r>
        <w:rPr>
          <w:rFonts w:ascii="Calibri" w:hAnsi="Calibri" w:cs="Calibri"/>
        </w:rPr>
        <w:t xml:space="preserve">а) лиц, названных в </w:t>
      </w:r>
      <w:hyperlink r:id="rId109"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27" w:name="Par214"/>
      <w:bookmarkEnd w:id="27"/>
      <w:r>
        <w:rPr>
          <w:rFonts w:ascii="Calibri" w:hAnsi="Calibri" w:cs="Calibri"/>
        </w:rPr>
        <w:t>б) граждан, претендующих на замещение:</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члена Совета директоров Центрального банка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28" w:name="Par219"/>
      <w:bookmarkEnd w:id="28"/>
      <w:r>
        <w:rPr>
          <w:rFonts w:ascii="Calibri" w:hAnsi="Calibri" w:cs="Calibri"/>
        </w:rPr>
        <w:t xml:space="preserve">в) лиц, замещающих должности, указанные в </w:t>
      </w:r>
      <w:hyperlink w:anchor="Par214" w:history="1">
        <w:r>
          <w:rPr>
            <w:rFonts w:ascii="Calibri" w:hAnsi="Calibri" w:cs="Calibri"/>
            <w:color w:val="0000FF"/>
          </w:rPr>
          <w:t>подпункте "б"</w:t>
        </w:r>
      </w:hyperlink>
      <w:r>
        <w:rPr>
          <w:rFonts w:ascii="Calibri" w:hAnsi="Calibri" w:cs="Calibri"/>
        </w:rPr>
        <w:t xml:space="preserve">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213" w:history="1">
        <w:r>
          <w:rPr>
            <w:rFonts w:ascii="Calibri" w:hAnsi="Calibri" w:cs="Calibri"/>
            <w:color w:val="0000FF"/>
          </w:rPr>
          <w:t>подпунктах "а"</w:t>
        </w:r>
      </w:hyperlink>
      <w:r>
        <w:rPr>
          <w:rFonts w:ascii="Calibri" w:hAnsi="Calibri" w:cs="Calibri"/>
        </w:rPr>
        <w:t xml:space="preserve"> - </w:t>
      </w:r>
      <w:hyperlink w:anchor="Par219" w:history="1">
        <w:r>
          <w:rPr>
            <w:rFonts w:ascii="Calibri" w:hAnsi="Calibri" w:cs="Calibri"/>
            <w:color w:val="0000FF"/>
          </w:rPr>
          <w:t>"в"</w:t>
        </w:r>
      </w:hyperlink>
      <w:r>
        <w:rPr>
          <w:rFonts w:ascii="Calibri" w:hAnsi="Calibri" w:cs="Calibri"/>
        </w:rPr>
        <w:t xml:space="preserve">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прокурор Российской Федерации направляет запросы в отношении граждан, </w:t>
      </w:r>
      <w:r>
        <w:rPr>
          <w:rFonts w:ascii="Calibri" w:hAnsi="Calibri" w:cs="Calibri"/>
        </w:rPr>
        <w:lastRenderedPageBreak/>
        <w:t>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29" w:name="Par224"/>
      <w:bookmarkEnd w:id="29"/>
      <w:r>
        <w:rPr>
          <w:rFonts w:ascii="Calibri" w:hAnsi="Calibri" w:cs="Calibri"/>
        </w:rPr>
        <w:t>а) граждан, претендующих на замещение:</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30" w:name="Par228"/>
      <w:bookmarkEnd w:id="30"/>
      <w:r>
        <w:rPr>
          <w:rFonts w:ascii="Calibri" w:hAnsi="Calibri" w:cs="Calibri"/>
        </w:rPr>
        <w:t xml:space="preserve">б) лиц, замещающих должности, указанные в </w:t>
      </w:r>
      <w:hyperlink w:anchor="Par224" w:history="1">
        <w:r>
          <w:rPr>
            <w:rFonts w:ascii="Calibri" w:hAnsi="Calibri" w:cs="Calibri"/>
            <w:color w:val="0000FF"/>
          </w:rPr>
          <w:t>подпункте "а"</w:t>
        </w:r>
      </w:hyperlink>
      <w:r>
        <w:rPr>
          <w:rFonts w:ascii="Calibri" w:hAnsi="Calibri" w:cs="Calibri"/>
        </w:rPr>
        <w:t xml:space="preserve">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24" w:history="1">
        <w:r>
          <w:rPr>
            <w:rFonts w:ascii="Calibri" w:hAnsi="Calibri" w:cs="Calibri"/>
            <w:color w:val="0000FF"/>
          </w:rPr>
          <w:t>подпунктах "а"</w:t>
        </w:r>
      </w:hyperlink>
      <w:r>
        <w:rPr>
          <w:rFonts w:ascii="Calibri" w:hAnsi="Calibri" w:cs="Calibri"/>
        </w:rPr>
        <w:t xml:space="preserve"> и </w:t>
      </w:r>
      <w:hyperlink w:anchor="Par228" w:history="1">
        <w:r>
          <w:rPr>
            <w:rFonts w:ascii="Calibri" w:hAnsi="Calibri" w:cs="Calibri"/>
            <w:color w:val="0000FF"/>
          </w:rPr>
          <w:t>"б"</w:t>
        </w:r>
      </w:hyperlink>
      <w:r>
        <w:rPr>
          <w:rFonts w:ascii="Calibri" w:hAnsi="Calibri" w:cs="Calibri"/>
        </w:rPr>
        <w:t xml:space="preserve">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B7F5D" w:rsidRDefault="003B7F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110" w:history="1">
        <w:r>
          <w:rPr>
            <w:rFonts w:ascii="Calibri" w:hAnsi="Calibri" w:cs="Calibri"/>
            <w:color w:val="0000FF"/>
          </w:rPr>
          <w:t>Указом</w:t>
        </w:r>
      </w:hyperlink>
      <w:r>
        <w:rPr>
          <w:rFonts w:ascii="Calibri" w:hAnsi="Calibri" w:cs="Calibri"/>
        </w:rPr>
        <w:t xml:space="preserve"> Президента РФ от 06.06.2013 N 546)</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31" w:name="Par233"/>
      <w:bookmarkEnd w:id="31"/>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32" w:name="Par234"/>
      <w:bookmarkEnd w:id="32"/>
      <w:r>
        <w:rPr>
          <w:rFonts w:ascii="Calibri" w:hAnsi="Calibri" w:cs="Calibri"/>
        </w:rPr>
        <w:t xml:space="preserve">б) лиц, замещающих должности, указанные в </w:t>
      </w:r>
      <w:hyperlink w:anchor="Par233" w:history="1">
        <w:r>
          <w:rPr>
            <w:rFonts w:ascii="Calibri" w:hAnsi="Calibri" w:cs="Calibri"/>
            <w:color w:val="0000FF"/>
          </w:rPr>
          <w:t>подпункте "а"</w:t>
        </w:r>
      </w:hyperlink>
      <w:r>
        <w:rPr>
          <w:rFonts w:ascii="Calibri" w:hAnsi="Calibri" w:cs="Calibri"/>
        </w:rPr>
        <w:t xml:space="preserve">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33" w:history="1">
        <w:r>
          <w:rPr>
            <w:rFonts w:ascii="Calibri" w:hAnsi="Calibri" w:cs="Calibri"/>
            <w:color w:val="0000FF"/>
          </w:rPr>
          <w:t>подпунктах "а"</w:t>
        </w:r>
      </w:hyperlink>
      <w:r>
        <w:rPr>
          <w:rFonts w:ascii="Calibri" w:hAnsi="Calibri" w:cs="Calibri"/>
        </w:rPr>
        <w:t xml:space="preserve"> и </w:t>
      </w:r>
      <w:hyperlink w:anchor="Par234" w:history="1">
        <w:r>
          <w:rPr>
            <w:rFonts w:ascii="Calibri" w:hAnsi="Calibri" w:cs="Calibri"/>
            <w:color w:val="0000FF"/>
          </w:rPr>
          <w:t>"б"</w:t>
        </w:r>
      </w:hyperlink>
      <w:r>
        <w:rPr>
          <w:rFonts w:ascii="Calibri" w:hAnsi="Calibri" w:cs="Calibri"/>
        </w:rPr>
        <w:t xml:space="preserve">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лиц, указанных в запросах о проведении оперативно-разыскных мероприятий по основаниям, предусмотренным </w:t>
      </w:r>
      <w:hyperlink r:id="rId111"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33" w:name="Par237"/>
      <w:bookmarkEnd w:id="33"/>
      <w:r>
        <w:rPr>
          <w:rFonts w:ascii="Calibri" w:hAnsi="Calibri" w:cs="Calibri"/>
        </w:rPr>
        <w:t>Председателем Совета Федерации Федерального Собрания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Конституционного Суда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Верховного Суда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6 августа 2014 года. - </w:t>
      </w:r>
      <w:hyperlink r:id="rId112" w:history="1">
        <w:r>
          <w:rPr>
            <w:rFonts w:ascii="Calibri" w:hAnsi="Calibri" w:cs="Calibri"/>
            <w:color w:val="0000FF"/>
          </w:rPr>
          <w:t>Указ</w:t>
        </w:r>
      </w:hyperlink>
      <w:r>
        <w:rPr>
          <w:rFonts w:ascii="Calibri" w:hAnsi="Calibri" w:cs="Calibri"/>
        </w:rPr>
        <w:t xml:space="preserve"> Президента РФ от 25.07.2014 N 529;</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Генеральным директором Судебного департамента при Верховном Суде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bookmarkStart w:id="34" w:name="Par248"/>
      <w:bookmarkEnd w:id="34"/>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237" w:history="1">
        <w:r>
          <w:rPr>
            <w:rFonts w:ascii="Calibri" w:hAnsi="Calibri" w:cs="Calibri"/>
            <w:color w:val="0000FF"/>
          </w:rPr>
          <w:t>абзацах втором</w:t>
        </w:r>
      </w:hyperlink>
      <w:r>
        <w:rPr>
          <w:rFonts w:ascii="Calibri" w:hAnsi="Calibri" w:cs="Calibri"/>
        </w:rPr>
        <w:t xml:space="preserve"> - </w:t>
      </w:r>
      <w:hyperlink w:anchor="Par248" w:history="1">
        <w:r>
          <w:rPr>
            <w:rFonts w:ascii="Calibri" w:hAnsi="Calibri" w:cs="Calibri"/>
            <w:color w:val="0000FF"/>
          </w:rPr>
          <w:t>тринадцатом</w:t>
        </w:r>
      </w:hyperlink>
      <w:r>
        <w:rPr>
          <w:rFonts w:ascii="Calibri" w:hAnsi="Calibri" w:cs="Calibri"/>
        </w:rPr>
        <w:t xml:space="preserve"> настоящего подпункта.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jc w:val="right"/>
        <w:outlineLvl w:val="0"/>
        <w:rPr>
          <w:rFonts w:ascii="Calibri" w:hAnsi="Calibri" w:cs="Calibri"/>
        </w:rPr>
      </w:pPr>
      <w:bookmarkStart w:id="35" w:name="Par256"/>
      <w:bookmarkEnd w:id="35"/>
      <w:r>
        <w:rPr>
          <w:rFonts w:ascii="Calibri" w:hAnsi="Calibri" w:cs="Calibri"/>
        </w:rPr>
        <w:t>Приложение</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7F5D" w:rsidRDefault="003B7F5D">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3B7F5D" w:rsidRDefault="003B7F5D">
      <w:pPr>
        <w:widowControl w:val="0"/>
        <w:autoSpaceDE w:val="0"/>
        <w:autoSpaceDN w:val="0"/>
        <w:adjustRightInd w:val="0"/>
        <w:spacing w:after="0" w:line="240" w:lineRule="auto"/>
        <w:jc w:val="center"/>
        <w:rPr>
          <w:rFonts w:ascii="Calibri" w:hAnsi="Calibri" w:cs="Calibri"/>
        </w:rPr>
      </w:pPr>
    </w:p>
    <w:p w:rsidR="003B7F5D" w:rsidRDefault="003B7F5D">
      <w:pPr>
        <w:widowControl w:val="0"/>
        <w:autoSpaceDE w:val="0"/>
        <w:autoSpaceDN w:val="0"/>
        <w:adjustRightInd w:val="0"/>
        <w:spacing w:after="0" w:line="240" w:lineRule="auto"/>
        <w:jc w:val="center"/>
        <w:rPr>
          <w:rFonts w:ascii="Calibri" w:hAnsi="Calibri" w:cs="Calibri"/>
        </w:rPr>
      </w:pPr>
      <w:bookmarkStart w:id="36" w:name="Par261"/>
      <w:bookmarkEnd w:id="36"/>
      <w:r>
        <w:rPr>
          <w:rFonts w:ascii="Calibri" w:hAnsi="Calibri" w:cs="Calibri"/>
        </w:rPr>
        <w:t>ПЕРЕЧЕНЬ</w:t>
      </w: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АКТЫ ПРЕЗИДЕНТА РОССИЙСКОЙ ФЕДЕРАЦИИ</w:t>
      </w:r>
    </w:p>
    <w:p w:rsidR="003B7F5D" w:rsidRDefault="003B7F5D">
      <w:pPr>
        <w:widowControl w:val="0"/>
        <w:autoSpaceDE w:val="0"/>
        <w:autoSpaceDN w:val="0"/>
        <w:adjustRightInd w:val="0"/>
        <w:spacing w:after="0" w:line="240" w:lineRule="auto"/>
        <w:jc w:val="center"/>
        <w:rPr>
          <w:rFonts w:ascii="Calibri" w:hAnsi="Calibri" w:cs="Calibri"/>
        </w:rPr>
      </w:pP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7F5D" w:rsidRDefault="003B7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3" w:history="1">
        <w:r>
          <w:rPr>
            <w:rFonts w:ascii="Calibri" w:hAnsi="Calibri" w:cs="Calibri"/>
            <w:color w:val="0000FF"/>
          </w:rPr>
          <w:t>Указа</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jc w:val="center"/>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4"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5"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w:t>
      </w:r>
      <w:r>
        <w:rPr>
          <w:rFonts w:ascii="Calibri" w:hAnsi="Calibri" w:cs="Calibri"/>
        </w:rPr>
        <w:lastRenderedPageBreak/>
        <w:t>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16" w:history="1">
        <w:r>
          <w:rPr>
            <w:rFonts w:ascii="Calibri" w:hAnsi="Calibri" w:cs="Calibri"/>
            <w:color w:val="0000FF"/>
          </w:rPr>
          <w:t>Указ</w:t>
        </w:r>
      </w:hyperlink>
      <w:r>
        <w:rPr>
          <w:rFonts w:ascii="Calibri" w:hAnsi="Calibri" w:cs="Calibri"/>
        </w:rPr>
        <w:t xml:space="preserve"> Президента РФ от 08.07.2013 N 613.</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7"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8"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9"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0" w:history="1">
        <w:r>
          <w:rPr>
            <w:rFonts w:ascii="Calibri" w:hAnsi="Calibri" w:cs="Calibri"/>
            <w:color w:val="0000FF"/>
          </w:rPr>
          <w:t>пункте 16</w:t>
        </w:r>
      </w:hyperlink>
      <w:r>
        <w:rPr>
          <w:rFonts w:ascii="Calibri" w:hAnsi="Calibri" w:cs="Calibri"/>
        </w:rPr>
        <w:t>:</w:t>
      </w:r>
    </w:p>
    <w:p w:rsidR="003B7F5D" w:rsidRDefault="003B7F5D">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3B7F5D" w:rsidRDefault="003B7F5D">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23"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Запросы, кроме запросов в кредитные организации, налоговые органы Российской </w:t>
      </w:r>
      <w:r>
        <w:rPr>
          <w:rFonts w:ascii="Calibri" w:hAnsi="Calibri" w:cs="Calibri"/>
        </w:rPr>
        <w:lastRenderedPageBreak/>
        <w:t>Федерации и органы, осуществляющие государственную регистрацию прав на недвижимое имущество и сделок с ним, направляются:";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4"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25"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6"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7"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8"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29"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w:t>
      </w:r>
      <w:r>
        <w:rPr>
          <w:rFonts w:ascii="Calibri" w:hAnsi="Calibri" w:cs="Calibri"/>
        </w:rPr>
        <w:lastRenderedPageBreak/>
        <w:t>осуществляющие государственную регистрацию прав на недвижимое имущество и сделок с ним) в органы";</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30"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31" w:history="1">
        <w:r>
          <w:rPr>
            <w:rFonts w:ascii="Calibri" w:hAnsi="Calibri" w:cs="Calibri"/>
            <w:color w:val="0000FF"/>
          </w:rPr>
          <w:t>пункте 8</w:t>
        </w:r>
      </w:hyperlink>
      <w:r>
        <w:rPr>
          <w:rFonts w:ascii="Calibri" w:hAnsi="Calibri" w:cs="Calibri"/>
        </w:rPr>
        <w:t>:</w:t>
      </w:r>
    </w:p>
    <w:p w:rsidR="003B7F5D" w:rsidRDefault="003B7F5D">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3B7F5D" w:rsidRDefault="003B7F5D">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4"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5"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6"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7"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138"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139"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 w:history="1">
        <w:r>
          <w:rPr>
            <w:rFonts w:ascii="Calibri" w:hAnsi="Calibri" w:cs="Calibri"/>
            <w:color w:val="0000FF"/>
          </w:rPr>
          <w:t>пункт 26</w:t>
        </w:r>
      </w:hyperlink>
      <w:r>
        <w:rPr>
          <w:rFonts w:ascii="Calibri" w:hAnsi="Calibri" w:cs="Calibri"/>
        </w:rPr>
        <w:t xml:space="preserve"> изложить в следующей редакции: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1"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B7F5D" w:rsidRDefault="003B7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вопросов, касающихся соблюдения требований к служебному (должностному) </w:t>
      </w:r>
      <w:r>
        <w:rPr>
          <w:rFonts w:ascii="Calibri" w:hAnsi="Calibri" w:cs="Calibri"/>
        </w:rPr>
        <w:lastRenderedPageBreak/>
        <w:t>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autoSpaceDE w:val="0"/>
        <w:autoSpaceDN w:val="0"/>
        <w:adjustRightInd w:val="0"/>
        <w:spacing w:after="0" w:line="240" w:lineRule="auto"/>
        <w:ind w:firstLine="540"/>
        <w:jc w:val="both"/>
        <w:rPr>
          <w:rFonts w:ascii="Calibri" w:hAnsi="Calibri" w:cs="Calibri"/>
        </w:rPr>
      </w:pPr>
    </w:p>
    <w:p w:rsidR="003B7F5D" w:rsidRDefault="003B7F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7448" w:rsidRDefault="00BC7448">
      <w:bookmarkStart w:id="37" w:name="_GoBack"/>
      <w:bookmarkEnd w:id="37"/>
    </w:p>
    <w:sectPr w:rsidR="00BC7448" w:rsidSect="00943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5D"/>
    <w:rsid w:val="003B7F5D"/>
    <w:rsid w:val="00BC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13067-EFA3-4216-BBC4-76A63B83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F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7F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7F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7F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D0A471A53EAFB2A585D8B36D9760BB1CF5B75BC0883666624DC5043428599F6519CD6B3B62537EWAhBN" TargetMode="External"/><Relationship Id="rId117" Type="http://schemas.openxmlformats.org/officeDocument/2006/relationships/hyperlink" Target="consultantplus://offline/ref=D4D0A471A53EAFB2A585D8B36D9760BB1CF1B45FC5833666624DC5043428599F6519CD6B3B62537FWAh7N" TargetMode="External"/><Relationship Id="rId21" Type="http://schemas.openxmlformats.org/officeDocument/2006/relationships/hyperlink" Target="consultantplus://offline/ref=D4D0A471A53EAFB2A585D8B36D9760BB1CF5B758C7823666624DC5043428599F6519CD6B3B62537DWAh5N" TargetMode="External"/><Relationship Id="rId42" Type="http://schemas.openxmlformats.org/officeDocument/2006/relationships/hyperlink" Target="consultantplus://offline/ref=D4D0A471A53EAFB2A585D8B36D9760BB1CF5B75BC0883666624DC5043428599F6519CD6B3B62537FWAh6N" TargetMode="External"/><Relationship Id="rId47" Type="http://schemas.openxmlformats.org/officeDocument/2006/relationships/hyperlink" Target="consultantplus://offline/ref=D4D0A471A53EAFB2A585D8B36D9760BB1CF4B55ACF843666624DC5043428599F6519CD6B3B62537FWAh4N" TargetMode="External"/><Relationship Id="rId63" Type="http://schemas.openxmlformats.org/officeDocument/2006/relationships/hyperlink" Target="consultantplus://offline/ref=D4D0A471A53EAFB2A585D8B36D9760BB1CF5BB5EC1823666624DC5043428599F6519CD6839W6h6N" TargetMode="External"/><Relationship Id="rId68" Type="http://schemas.openxmlformats.org/officeDocument/2006/relationships/hyperlink" Target="consultantplus://offline/ref=D4D0A471A53EAFB2A585D8B36D9760BB1CF5B758C7823666624DC5043428599F6519CD6B3B62537EWAh0N" TargetMode="External"/><Relationship Id="rId84" Type="http://schemas.openxmlformats.org/officeDocument/2006/relationships/hyperlink" Target="consultantplus://offline/ref=D4D0A471A53EAFB2A585D8B36D9760BB1CF4B15BC5853666624DC50434W2h8N" TargetMode="External"/><Relationship Id="rId89" Type="http://schemas.openxmlformats.org/officeDocument/2006/relationships/hyperlink" Target="consultantplus://offline/ref=D4D0A471A53EAFB2A585D8B36D9760BB1CF4B55ACF843666624DC5043428599F6519CD6B3B62537FWAh4N" TargetMode="External"/><Relationship Id="rId112" Type="http://schemas.openxmlformats.org/officeDocument/2006/relationships/hyperlink" Target="consultantplus://offline/ref=D4D0A471A53EAFB2A585D8B36D9760BB1CF5B55FC0883666624DC5043428599F6519CD6B3B62527FWAh6N" TargetMode="External"/><Relationship Id="rId133" Type="http://schemas.openxmlformats.org/officeDocument/2006/relationships/hyperlink" Target="consultantplus://offline/ref=D4D0A471A53EAFB2A585D8B36D9760BB1CF1B45FC5843666624DC5043428599F6519CD6B3B62537FWAh7N" TargetMode="External"/><Relationship Id="rId138" Type="http://schemas.openxmlformats.org/officeDocument/2006/relationships/hyperlink" Target="consultantplus://offline/ref=D4D0A471A53EAFB2A585D8B36D9760BB1CF4B15BC5853666624DC5043428599F6519CD6B3B62537EWAhAN" TargetMode="External"/><Relationship Id="rId16" Type="http://schemas.openxmlformats.org/officeDocument/2006/relationships/hyperlink" Target="consultantplus://offline/ref=D4D0A471A53EAFB2A585D8B36D9760BB1CF5B75BC0883666624DC5043428599F6519CD6B3B62537EWAhAN" TargetMode="External"/><Relationship Id="rId107" Type="http://schemas.openxmlformats.org/officeDocument/2006/relationships/hyperlink" Target="consultantplus://offline/ref=D4D0A471A53EAFB2A585D8B36D9760BB1CF5B55FC0883666624DC5043428599F6519CD6B3B62527FWAh6N" TargetMode="External"/><Relationship Id="rId11" Type="http://schemas.openxmlformats.org/officeDocument/2006/relationships/hyperlink" Target="consultantplus://offline/ref=D4D0A471A53EAFB2A585D8B36D9760BB1CF4B15BC3833666624DC50434W2h8N" TargetMode="External"/><Relationship Id="rId32" Type="http://schemas.openxmlformats.org/officeDocument/2006/relationships/hyperlink" Target="consultantplus://offline/ref=D4D0A471A53EAFB2A585D8B36D9760BB1CF5B75BC0883666624DC5043428599F6519CD6B3B62537FWAh3N" TargetMode="External"/><Relationship Id="rId37" Type="http://schemas.openxmlformats.org/officeDocument/2006/relationships/hyperlink" Target="consultantplus://offline/ref=D4D0A471A53EAFB2A585D8B36D9760BB1CF5B759C7803666624DC5043428599F6519CD6B3B62537EWAh6N" TargetMode="External"/><Relationship Id="rId53" Type="http://schemas.openxmlformats.org/officeDocument/2006/relationships/hyperlink" Target="consultantplus://offline/ref=D4D0A471A53EAFB2A585D8B36D9760BB1CF4B55AC4893666624DC5043428599F6519CD6B3B62537DWAh6N" TargetMode="External"/><Relationship Id="rId58" Type="http://schemas.openxmlformats.org/officeDocument/2006/relationships/hyperlink" Target="consultantplus://offline/ref=D4D0A471A53EAFB2A585D8B36D9760BB1CF4B55ACF843666624DC5043428599F6519CD6B3B62537FWAh4N" TargetMode="External"/><Relationship Id="rId74" Type="http://schemas.openxmlformats.org/officeDocument/2006/relationships/hyperlink" Target="consultantplus://offline/ref=D4D0A471A53EAFB2A585D8B36D9760BB1CF4B55ACF843666624DC5043428599F6519CD6B3B62537FWAh4N" TargetMode="External"/><Relationship Id="rId79" Type="http://schemas.openxmlformats.org/officeDocument/2006/relationships/hyperlink" Target="consultantplus://offline/ref=D4D0A471A53EAFB2A585D8B36D9760BB1CF6B65FCF803666624DC5043428599F6519CD6B3B62527DWAh1N" TargetMode="External"/><Relationship Id="rId102" Type="http://schemas.openxmlformats.org/officeDocument/2006/relationships/hyperlink" Target="consultantplus://offline/ref=D4D0A471A53EAFB2A585D8B36D9760BB1CF6B65CC7843666624DC5043428599F6519CD6B3B62537DWAh6N" TargetMode="External"/><Relationship Id="rId123" Type="http://schemas.openxmlformats.org/officeDocument/2006/relationships/hyperlink" Target="consultantplus://offline/ref=D4D0A471A53EAFB2A585D8B36D9760BB1CF1B45FC5833666624DC5043428599F6519CD6B3B625375WAh3N" TargetMode="External"/><Relationship Id="rId128" Type="http://schemas.openxmlformats.org/officeDocument/2006/relationships/hyperlink" Target="consultantplus://offline/ref=D4D0A471A53EAFB2A585D8B36D9760BB1CF1B45FC5843666624DC5043428599F6519CD6B3B62537BWAhAN" TargetMode="External"/><Relationship Id="rId5" Type="http://schemas.openxmlformats.org/officeDocument/2006/relationships/hyperlink" Target="consultantplus://offline/ref=D4D0A471A53EAFB2A585D8B36D9760BB1CF6B65CC7843666624DC5043428599F6519CD6B3B62537DWAh1N" TargetMode="External"/><Relationship Id="rId90" Type="http://schemas.openxmlformats.org/officeDocument/2006/relationships/hyperlink" Target="consultantplus://offline/ref=D4D0A471A53EAFB2A585D8B36D9760BB1CF4B15BC3833666624DC50434W2h8N" TargetMode="External"/><Relationship Id="rId95" Type="http://schemas.openxmlformats.org/officeDocument/2006/relationships/hyperlink" Target="consultantplus://offline/ref=D4D0A471A53EAFB2A585D8B36D9760BB1CF4B15BC3833666624DC5043428599F6519CD69W3hEN" TargetMode="External"/><Relationship Id="rId22" Type="http://schemas.openxmlformats.org/officeDocument/2006/relationships/hyperlink" Target="consultantplus://offline/ref=D4D0A471A53EAFB2A585D8B36D9760BB1CF5B758C7823666624DC5043428599F6519CD6B3B62537DWAhAN" TargetMode="External"/><Relationship Id="rId27" Type="http://schemas.openxmlformats.org/officeDocument/2006/relationships/hyperlink" Target="consultantplus://offline/ref=D4D0A471A53EAFB2A585D8B36D9760BB1CF5B75BC0883666624DC5043428599F6519CD6B3B625378WAh7N" TargetMode="External"/><Relationship Id="rId43" Type="http://schemas.openxmlformats.org/officeDocument/2006/relationships/hyperlink" Target="consultantplus://offline/ref=D4D0A471A53EAFB2A585D8B36D9760BB1CF4B55AC4893666624DC5043428599F6519CD6B3B62537DWAh6N" TargetMode="External"/><Relationship Id="rId48" Type="http://schemas.openxmlformats.org/officeDocument/2006/relationships/hyperlink" Target="consultantplus://offline/ref=D4D0A471A53EAFB2A585D8B36D9760BB1CF4B55ACF843666624DC5043428599F6519CD6B3B62537FWAh4N" TargetMode="External"/><Relationship Id="rId64" Type="http://schemas.openxmlformats.org/officeDocument/2006/relationships/hyperlink" Target="consultantplus://offline/ref=D4D0A471A53EAFB2A585D8B36D9760BB1CF5B25CC2883666624DC5043428599F6519CD69W3h9N" TargetMode="External"/><Relationship Id="rId69" Type="http://schemas.openxmlformats.org/officeDocument/2006/relationships/hyperlink" Target="consultantplus://offline/ref=D4D0A471A53EAFB2A585D8B36D9760BB1CF5B758C7823666624DC5043428599F6519CD6B3B62537EWAh0N" TargetMode="External"/><Relationship Id="rId113" Type="http://schemas.openxmlformats.org/officeDocument/2006/relationships/hyperlink" Target="consultantplus://offline/ref=D4D0A471A53EAFB2A585D8B36D9760BB1CF5B758C7823666624DC5043428599F6519CD6B3B62537EWAh1N" TargetMode="External"/><Relationship Id="rId118" Type="http://schemas.openxmlformats.org/officeDocument/2006/relationships/hyperlink" Target="consultantplus://offline/ref=D4D0A471A53EAFB2A585D8B36D9760BB1CF1B45FC5833666624DC5043428599F6519CD6B3B62527FWAh0N" TargetMode="External"/><Relationship Id="rId134" Type="http://schemas.openxmlformats.org/officeDocument/2006/relationships/hyperlink" Target="consultantplus://offline/ref=D4D0A471A53EAFB2A585D8B36D9760BB1CF1B45FC5823666624DC5043428599F6519CD6B3B625379WAh1N" TargetMode="External"/><Relationship Id="rId139" Type="http://schemas.openxmlformats.org/officeDocument/2006/relationships/hyperlink" Target="consultantplus://offline/ref=D4D0A471A53EAFB2A585D8B36D9760BB1CF4B15BC5853666624DC5043428599F6519CD6B3B62537EWAhAN" TargetMode="External"/><Relationship Id="rId8" Type="http://schemas.openxmlformats.org/officeDocument/2006/relationships/hyperlink" Target="consultantplus://offline/ref=D4D0A471A53EAFB2A585D8B36D9760BB1CF5B75BC0883666624DC5043428599F6519CD6B3B62537EWAh5N" TargetMode="External"/><Relationship Id="rId51" Type="http://schemas.openxmlformats.org/officeDocument/2006/relationships/hyperlink" Target="consultantplus://offline/ref=D4D0A471A53EAFB2A585D8B36D9760BB1CF4B15BC3833666624DC5043428599F6519CD6B3B62527EWAh6N" TargetMode="External"/><Relationship Id="rId72" Type="http://schemas.openxmlformats.org/officeDocument/2006/relationships/hyperlink" Target="consultantplus://offline/ref=D4D0A471A53EAFB2A585D8B36D9760BB1CF4B55BC6803666624DC5043428599F6519CD6B3B62527AWAhAN" TargetMode="External"/><Relationship Id="rId80" Type="http://schemas.openxmlformats.org/officeDocument/2006/relationships/hyperlink" Target="consultantplus://offline/ref=D4D0A471A53EAFB2A585D8B36D9760BB1CF4B55BC6803666624DC5043428599F6519CD6B3B62527AWAhAN" TargetMode="External"/><Relationship Id="rId85" Type="http://schemas.openxmlformats.org/officeDocument/2006/relationships/hyperlink" Target="consultantplus://offline/ref=D4D0A471A53EAFB2A585D8B36D9760BB1CF4B55ACF843666624DC5043428599F6519CD6B3B62537CWAhBN" TargetMode="External"/><Relationship Id="rId93" Type="http://schemas.openxmlformats.org/officeDocument/2006/relationships/hyperlink" Target="consultantplus://offline/ref=D4D0A471A53EAFB2A585D8B36D9760BB1CF4B55FC5843666624DC5043428599F6519CD6B3B625378WAh6N" TargetMode="External"/><Relationship Id="rId98" Type="http://schemas.openxmlformats.org/officeDocument/2006/relationships/hyperlink" Target="consultantplus://offline/ref=D4D0A471A53EAFB2A585D8B36D9760BB1CF5B35ECF873666624DC5043428599F6519CDW6hEN" TargetMode="External"/><Relationship Id="rId121" Type="http://schemas.openxmlformats.org/officeDocument/2006/relationships/hyperlink" Target="consultantplus://offline/ref=D4D0A471A53EAFB2A585D8B36D9760BB1CF1B45FC5833666624DC5043428599F6519CD6B3B625374WAh7N"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4D0A471A53EAFB2A585D8B36D9760BB1CF4B15BC3833666624DC5043428599F6519CD6DW3hBN" TargetMode="External"/><Relationship Id="rId17" Type="http://schemas.openxmlformats.org/officeDocument/2006/relationships/hyperlink" Target="consultantplus://offline/ref=D4D0A471A53EAFB2A585D8B36D9760BB1CF6B65FCF803666624DC5043428599F6519CD6B3B62527CWAhBN" TargetMode="External"/><Relationship Id="rId25" Type="http://schemas.openxmlformats.org/officeDocument/2006/relationships/hyperlink" Target="consultantplus://offline/ref=D4D0A471A53EAFB2A585D8B36D9760BB1CF5B759C7803666624DC5043428599F6519CD6B3B62537EWAh6N" TargetMode="External"/><Relationship Id="rId33" Type="http://schemas.openxmlformats.org/officeDocument/2006/relationships/hyperlink" Target="consultantplus://offline/ref=D4D0A471A53EAFB2A585D8B36D9760BB1CF5B75BC0883666624DC5043428599F6519CD6B3B625378WAh7N" TargetMode="External"/><Relationship Id="rId38" Type="http://schemas.openxmlformats.org/officeDocument/2006/relationships/hyperlink" Target="consultantplus://offline/ref=D4D0A471A53EAFB2A585D8B36D9760BB1CF5B75BC0883666624DC5043428599F6519CD6B3B62537FWAh1N" TargetMode="External"/><Relationship Id="rId46" Type="http://schemas.openxmlformats.org/officeDocument/2006/relationships/hyperlink" Target="consultantplus://offline/ref=D4D0A471A53EAFB2A585D8B36D9760BB1CF5B758C7823666624DC5043428599F6519CD6B3B62537DWAhBN" TargetMode="External"/><Relationship Id="rId59" Type="http://schemas.openxmlformats.org/officeDocument/2006/relationships/hyperlink" Target="consultantplus://offline/ref=D4D0A471A53EAFB2A585D8B36D9760BB1CF6B65FCF803666624DC5043428599F6519CD6B3B62527DWAh0N" TargetMode="External"/><Relationship Id="rId67" Type="http://schemas.openxmlformats.org/officeDocument/2006/relationships/hyperlink" Target="consultantplus://offline/ref=D4D0A471A53EAFB2A585D8B36D9760BB1CF5B758C7823666624DC5043428599F6519CD6B3B62537EWAh0N" TargetMode="External"/><Relationship Id="rId103" Type="http://schemas.openxmlformats.org/officeDocument/2006/relationships/hyperlink" Target="consultantplus://offline/ref=D4D0A471A53EAFB2A585D8B36D9760BB1CF6B65FCF803666624DC5043428599F6519CD6B3B62527CWAh5N" TargetMode="External"/><Relationship Id="rId108" Type="http://schemas.openxmlformats.org/officeDocument/2006/relationships/hyperlink" Target="consultantplus://offline/ref=D4D0A471A53EAFB2A585D8B36D9760BB1CF5B656C1893666624DC5043428599F6519CD6B39W6h3N" TargetMode="External"/><Relationship Id="rId116" Type="http://schemas.openxmlformats.org/officeDocument/2006/relationships/hyperlink" Target="consultantplus://offline/ref=D4D0A471A53EAFB2A585D8B36D9760BB1CF5B758C7823666624DC5043428599F6519CD6B3B62537EWAh1N" TargetMode="External"/><Relationship Id="rId124" Type="http://schemas.openxmlformats.org/officeDocument/2006/relationships/hyperlink" Target="consultantplus://offline/ref=D4D0A471A53EAFB2A585D8B36D9760BB1CF1B45FC5833666624DC5043428599F6519CD6B3B625375WAh3N" TargetMode="External"/><Relationship Id="rId129" Type="http://schemas.openxmlformats.org/officeDocument/2006/relationships/hyperlink" Target="consultantplus://offline/ref=D4D0A471A53EAFB2A585D8B36D9760BB1CF1B45FC5843666624DC5043428599F6519CD6B3B62537BWAh4N" TargetMode="External"/><Relationship Id="rId137" Type="http://schemas.openxmlformats.org/officeDocument/2006/relationships/hyperlink" Target="consultantplus://offline/ref=D4D0A471A53EAFB2A585D8B36D9760BB1CF1B45FC5823666624DC5043428599F6519CD6B3B62527CWAh7N" TargetMode="External"/><Relationship Id="rId20" Type="http://schemas.openxmlformats.org/officeDocument/2006/relationships/hyperlink" Target="consultantplus://offline/ref=D4D0A471A53EAFB2A585D8B36D9760BB1CF5B758C7823666624DC5043428599F6519CD6B3B62537DWAh4N" TargetMode="External"/><Relationship Id="rId41" Type="http://schemas.openxmlformats.org/officeDocument/2006/relationships/hyperlink" Target="consultantplus://offline/ref=D4D0A471A53EAFB2A585D8B36D9760BB1CF5B75BC0883666624DC5043428599F6519CD6B3B625378WAh7N" TargetMode="External"/><Relationship Id="rId54" Type="http://schemas.openxmlformats.org/officeDocument/2006/relationships/hyperlink" Target="consultantplus://offline/ref=D4D0A471A53EAFB2A585D8B36D9760BB1CF4B55ACF843666624DC5043428599F6519CD6B3B62537FWAh4N" TargetMode="External"/><Relationship Id="rId62" Type="http://schemas.openxmlformats.org/officeDocument/2006/relationships/hyperlink" Target="consultantplus://offline/ref=D4D0A471A53EAFB2A585D8B36D9760BB1CF5B55CC4833666624DC5043428599F6519CD6B3B62537DWAh1N" TargetMode="External"/><Relationship Id="rId70" Type="http://schemas.openxmlformats.org/officeDocument/2006/relationships/hyperlink" Target="consultantplus://offline/ref=D4D0A471A53EAFB2A585D8B36D9760BB1CF4B15BC1853666624DC5043428599F6519CD6B3B62527DWAh5N" TargetMode="External"/><Relationship Id="rId75" Type="http://schemas.openxmlformats.org/officeDocument/2006/relationships/hyperlink" Target="consultantplus://offline/ref=D4D0A471A53EAFB2A585D8B36D9760BB1CF4B15BC3833666624DC50434W2h8N" TargetMode="External"/><Relationship Id="rId83" Type="http://schemas.openxmlformats.org/officeDocument/2006/relationships/hyperlink" Target="consultantplus://offline/ref=D4D0A471A53EAFB2A585D8B36D9760BB1CF4B15BC3833666624DC50434W2h8N" TargetMode="External"/><Relationship Id="rId88" Type="http://schemas.openxmlformats.org/officeDocument/2006/relationships/hyperlink" Target="consultantplus://offline/ref=D4D0A471A53EAFB2A585D8B36D9760BB1CF4B55BC6803666624DC5043428599F6519CD6B3B62527AWAhAN" TargetMode="External"/><Relationship Id="rId91" Type="http://schemas.openxmlformats.org/officeDocument/2006/relationships/hyperlink" Target="consultantplus://offline/ref=D4D0A471A53EAFB2A585D8B36D9760BB1CF4B15BC5853666624DC50434W2h8N" TargetMode="External"/><Relationship Id="rId96" Type="http://schemas.openxmlformats.org/officeDocument/2006/relationships/hyperlink" Target="consultantplus://offline/ref=D4D0A471A53EAFB2A585D8B36D9760BB1CF4B15BC5853666624DC5043428599F6519CD6B3B62537DWAh2N" TargetMode="External"/><Relationship Id="rId111" Type="http://schemas.openxmlformats.org/officeDocument/2006/relationships/hyperlink" Target="consultantplus://offline/ref=D4D0A471A53EAFB2A585D8B36D9760BB1CF6B55EC5893666624DC5043428599F6519CD6BW3hFN" TargetMode="External"/><Relationship Id="rId132" Type="http://schemas.openxmlformats.org/officeDocument/2006/relationships/hyperlink" Target="consultantplus://offline/ref=D4D0A471A53EAFB2A585D8B36D9760BB1CF1B45FC5843666624DC5043428599F6519CD6B3B62537FWAhAN" TargetMode="External"/><Relationship Id="rId140" Type="http://schemas.openxmlformats.org/officeDocument/2006/relationships/hyperlink" Target="consultantplus://offline/ref=D4D0A471A53EAFB2A585D8B36D9760BB1CF1B45FC5823666624DC5043428599F6519CD6B3B62527CWAhBN" TargetMode="External"/><Relationship Id="rId1" Type="http://schemas.openxmlformats.org/officeDocument/2006/relationships/styles" Target="styles.xml"/><Relationship Id="rId6" Type="http://schemas.openxmlformats.org/officeDocument/2006/relationships/hyperlink" Target="consultantplus://offline/ref=D4D0A471A53EAFB2A585D8B36D9760BB1CF5B758C7823666624DC5043428599F6519CD6B3B62537DWAh2N" TargetMode="External"/><Relationship Id="rId15" Type="http://schemas.openxmlformats.org/officeDocument/2006/relationships/hyperlink" Target="consultantplus://offline/ref=D4D0A471A53EAFB2A585D8B36D9760BB1CF5B75BC0883666624DC5043428599F6519CD6B3B625378WAh7N" TargetMode="External"/><Relationship Id="rId23" Type="http://schemas.openxmlformats.org/officeDocument/2006/relationships/hyperlink" Target="consultantplus://offline/ref=D4D0A471A53EAFB2A585D8B36D9760BB1CF5B758C7823666624DC5043428599F6519CD6B3B62537DWAhAN" TargetMode="External"/><Relationship Id="rId28" Type="http://schemas.openxmlformats.org/officeDocument/2006/relationships/hyperlink" Target="consultantplus://offline/ref=D4D0A471A53EAFB2A585D8B36D9760BB1CF5B759C7803666624DC5043428599F6519CD6B3B62537EWAh6N" TargetMode="External"/><Relationship Id="rId36" Type="http://schemas.openxmlformats.org/officeDocument/2006/relationships/hyperlink" Target="consultantplus://offline/ref=D4D0A471A53EAFB2A585D8B36D9760BB1CF5B75BC0883666624DC5043428599F6519CD6B3B625378WAh7N" TargetMode="External"/><Relationship Id="rId49" Type="http://schemas.openxmlformats.org/officeDocument/2006/relationships/hyperlink" Target="consultantplus://offline/ref=D4D0A471A53EAFB2A585D8B36D9760BB1CF4B55ACF843666624DC5043428599F6519CD6B3B62537FWAh4N" TargetMode="External"/><Relationship Id="rId57" Type="http://schemas.openxmlformats.org/officeDocument/2006/relationships/hyperlink" Target="consultantplus://offline/ref=D4D0A471A53EAFB2A585D8B36D9760BB1CF4B55ACF843666624DC5043428599F6519CD6B3B62537FWAh4N" TargetMode="External"/><Relationship Id="rId106" Type="http://schemas.openxmlformats.org/officeDocument/2006/relationships/hyperlink" Target="consultantplus://offline/ref=D4D0A471A53EAFB2A585D8B36D9760BB1CF6B65CC7843666624DC5043428599F6519CD6B3B62537DWAh4N" TargetMode="External"/><Relationship Id="rId114" Type="http://schemas.openxmlformats.org/officeDocument/2006/relationships/hyperlink" Target="consultantplus://offline/ref=D4D0A471A53EAFB2A585D8B36D9760BB1CF0B05BC6803666624DC5043428599F6519CD6B3B62537EWAh4N" TargetMode="External"/><Relationship Id="rId119" Type="http://schemas.openxmlformats.org/officeDocument/2006/relationships/hyperlink" Target="consultantplus://offline/ref=D4D0A471A53EAFB2A585D8B36D9760BB1CF1B45FC5833666624DC5043428599F6519CD6B3B62527DWAhBN" TargetMode="External"/><Relationship Id="rId127" Type="http://schemas.openxmlformats.org/officeDocument/2006/relationships/hyperlink" Target="consultantplus://offline/ref=D4D0A471A53EAFB2A585D8B36D9760BB1CF1B45FC5843666624DC5043428599F6519CD6B3B62537BWAhAN" TargetMode="External"/><Relationship Id="rId10" Type="http://schemas.openxmlformats.org/officeDocument/2006/relationships/hyperlink" Target="consultantplus://offline/ref=D4D0A471A53EAFB2A585D8B36D9760BB1CF4B55FC5843666624DC5043428599F6519CD6B3B625378WAh6N" TargetMode="External"/><Relationship Id="rId31" Type="http://schemas.openxmlformats.org/officeDocument/2006/relationships/hyperlink" Target="consultantplus://offline/ref=D4D0A471A53EAFB2A585D8B36D9760BB1CF5B759C7803666624DC5043428599F6519CD6B3B62537EWAh6N" TargetMode="External"/><Relationship Id="rId44" Type="http://schemas.openxmlformats.org/officeDocument/2006/relationships/hyperlink" Target="consultantplus://offline/ref=D4D0A471A53EAFB2A585D8B36D9760BB1CF4B55ACF843666624DC5043428599F6519CD6B3B62537FWAh4N" TargetMode="External"/><Relationship Id="rId52" Type="http://schemas.openxmlformats.org/officeDocument/2006/relationships/hyperlink" Target="consultantplus://offline/ref=D4D0A471A53EAFB2A585D8B36D9760BB1CF6B65FCF803666624DC5043428599F6519CD6B3B62527DWAh3N" TargetMode="External"/><Relationship Id="rId60" Type="http://schemas.openxmlformats.org/officeDocument/2006/relationships/hyperlink" Target="consultantplus://offline/ref=D4D0A471A53EAFB2A585D8B36D9760BB1CF6B55EC5893666624DC5043428599F6519CD6BW3hFN" TargetMode="External"/><Relationship Id="rId65" Type="http://schemas.openxmlformats.org/officeDocument/2006/relationships/hyperlink" Target="consultantplus://offline/ref=D4D0A471A53EAFB2A585D8B36D9760BB1CF4B55DC3853666624DC50434W2h8N" TargetMode="External"/><Relationship Id="rId73" Type="http://schemas.openxmlformats.org/officeDocument/2006/relationships/hyperlink" Target="consultantplus://offline/ref=D4D0A471A53EAFB2A585D8B36D9760BB1CF1BB57CE833666624DC5043428599F6519CD6B3B62537DWAh0N" TargetMode="External"/><Relationship Id="rId78" Type="http://schemas.openxmlformats.org/officeDocument/2006/relationships/hyperlink" Target="consultantplus://offline/ref=D4D0A471A53EAFB2A585D8B36D9760BB1CF4B55ACF883666624DC5043428599F6519CD6B3B625379WAh1N" TargetMode="External"/><Relationship Id="rId81" Type="http://schemas.openxmlformats.org/officeDocument/2006/relationships/hyperlink" Target="consultantplus://offline/ref=D4D0A471A53EAFB2A585D8B36D9760BB1CF4B256C3833666624DC5043428599F6519CD6B3B62537CWAhBN" TargetMode="External"/><Relationship Id="rId86" Type="http://schemas.openxmlformats.org/officeDocument/2006/relationships/hyperlink" Target="consultantplus://offline/ref=D4D0A471A53EAFB2A585D8B36D9760BB1CF4B55ACF883666624DC5043428599F6519CD6B3B625379WAh1N" TargetMode="External"/><Relationship Id="rId94" Type="http://schemas.openxmlformats.org/officeDocument/2006/relationships/hyperlink" Target="consultantplus://offline/ref=D4D0A471A53EAFB2A585D8B36D9760BB1CF4B15BC3833666624DC5043428599F6519CD6BW3h9N" TargetMode="External"/><Relationship Id="rId99" Type="http://schemas.openxmlformats.org/officeDocument/2006/relationships/hyperlink" Target="consultantplus://offline/ref=D4D0A471A53EAFB2A585D8B36D9760BB1CF4B15BC3833666624DC5043428599F6519CD6CW3h2N" TargetMode="External"/><Relationship Id="rId101" Type="http://schemas.openxmlformats.org/officeDocument/2006/relationships/hyperlink" Target="consultantplus://offline/ref=D4D0A471A53EAFB2A585D8B36D9760BB1CF7BB5FC2883666624DC5043428599F6519CD6B3B62537CWAh7N" TargetMode="External"/><Relationship Id="rId122" Type="http://schemas.openxmlformats.org/officeDocument/2006/relationships/hyperlink" Target="consultantplus://offline/ref=D4D0A471A53EAFB2A585D8B36D9760BB1CF1B45FC5833666624DC5043428599F6519CD6B3B625374WAh0N" TargetMode="External"/><Relationship Id="rId130" Type="http://schemas.openxmlformats.org/officeDocument/2006/relationships/hyperlink" Target="consultantplus://offline/ref=D4D0A471A53EAFB2A585D8B36D9760BB1CF1B45FC5843666624DC5043428599F6519CD6B3B62537EWAhBN" TargetMode="External"/><Relationship Id="rId135" Type="http://schemas.openxmlformats.org/officeDocument/2006/relationships/hyperlink" Target="consultantplus://offline/ref=D4D0A471A53EAFB2A585D8B36D9760BB1CF1B45FC5823666624DC5043428599F6519CD6B3B625374WAh2N"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4D0A471A53EAFB2A585D8B36D9760BB1CF5B55FC0883666624DC5043428599F6519CD6B3B62527FWAh6N" TargetMode="External"/><Relationship Id="rId13" Type="http://schemas.openxmlformats.org/officeDocument/2006/relationships/hyperlink" Target="consultantplus://offline/ref=D4D0A471A53EAFB2A585D8B36D9760BB1CF4B15BC3833666624DC5043428599F6519CD6BW3hEN" TargetMode="External"/><Relationship Id="rId18" Type="http://schemas.openxmlformats.org/officeDocument/2006/relationships/hyperlink" Target="consultantplus://offline/ref=D4D0A471A53EAFB2A585D8B36D9760BB1CF5B758C7823666624DC5043428599F6519CD6B3B62537DWAh1N" TargetMode="External"/><Relationship Id="rId39" Type="http://schemas.openxmlformats.org/officeDocument/2006/relationships/hyperlink" Target="consultantplus://offline/ref=D4D0A471A53EAFB2A585D8B36D9760BB1CF5B35ECF873666624DC5043428599F6519CDW6hFN" TargetMode="External"/><Relationship Id="rId109" Type="http://schemas.openxmlformats.org/officeDocument/2006/relationships/hyperlink" Target="consultantplus://offline/ref=D4D0A471A53EAFB2A585C6A8789760BB1CF6B65CC4803666624DC5043428599F6519CD6B3B62537DWAh1N" TargetMode="External"/><Relationship Id="rId34" Type="http://schemas.openxmlformats.org/officeDocument/2006/relationships/hyperlink" Target="consultantplus://offline/ref=D4D0A471A53EAFB2A585D8B36D9760BB1CF5B759C7803666624DC5043428599F6519CD6B3B62537EWAh6N" TargetMode="External"/><Relationship Id="rId50" Type="http://schemas.openxmlformats.org/officeDocument/2006/relationships/hyperlink" Target="consultantplus://offline/ref=D4D0A471A53EAFB2A585D8B36D9760BB1CF4B15BC3833666624DC5043428599F6519CD6B3B62527EWAh1N" TargetMode="External"/><Relationship Id="rId55" Type="http://schemas.openxmlformats.org/officeDocument/2006/relationships/hyperlink" Target="consultantplus://offline/ref=D4D0A471A53EAFB2A585D8B36D9760BB1CF4B55ACF843666624DC5043428599F6519CD6B3B62537FWAh4N" TargetMode="External"/><Relationship Id="rId76" Type="http://schemas.openxmlformats.org/officeDocument/2006/relationships/hyperlink" Target="consultantplus://offline/ref=D4D0A471A53EAFB2A585D8B36D9760BB1CF4B15BC5853666624DC50434W2h8N" TargetMode="External"/><Relationship Id="rId97" Type="http://schemas.openxmlformats.org/officeDocument/2006/relationships/hyperlink" Target="consultantplus://offline/ref=D4D0A471A53EAFB2A585D8B36D9760BB1CF6B65FCF803666624DC5043428599F6519CD6B3B62527DWAh7N" TargetMode="External"/><Relationship Id="rId104" Type="http://schemas.openxmlformats.org/officeDocument/2006/relationships/hyperlink" Target="consultantplus://offline/ref=D4D0A471A53EAFB2A585D8B36D9760BB1CF6B65FCF803666624DC5043428599F6519CD6B3B62527DWAh4N" TargetMode="External"/><Relationship Id="rId120" Type="http://schemas.openxmlformats.org/officeDocument/2006/relationships/hyperlink" Target="consultantplus://offline/ref=D4D0A471A53EAFB2A585D8B36D9760BB1CF1B45FC5833666624DC5043428599F6519CD6B3B625374WAh0N" TargetMode="External"/><Relationship Id="rId125" Type="http://schemas.openxmlformats.org/officeDocument/2006/relationships/hyperlink" Target="consultantplus://offline/ref=D4D0A471A53EAFB2A585D8B36D9760BB1CF1B45FC5843666624DC5043428599F6519CD6B3B62537DWAh1N" TargetMode="External"/><Relationship Id="rId141" Type="http://schemas.openxmlformats.org/officeDocument/2006/relationships/hyperlink" Target="consultantplus://offline/ref=D4D0A471A53EAFB2A585C6A8789760BB1CF2B25FC5843666624DC5043428599F6519CD6B3B62537DWAh0N" TargetMode="External"/><Relationship Id="rId7" Type="http://schemas.openxmlformats.org/officeDocument/2006/relationships/hyperlink" Target="consultantplus://offline/ref=D4D0A471A53EAFB2A585D8B36D9760BB1CF6B65FCF803666624DC5043428599F6519CD6B3B62527CWAh5N" TargetMode="External"/><Relationship Id="rId71" Type="http://schemas.openxmlformats.org/officeDocument/2006/relationships/hyperlink" Target="consultantplus://offline/ref=D4D0A471A53EAFB2A585D8B36D9760BB1CF5B55CC4873666624DC5043428599F6519CD6B3B625375WAh1N" TargetMode="External"/><Relationship Id="rId92" Type="http://schemas.openxmlformats.org/officeDocument/2006/relationships/hyperlink" Target="consultantplus://offline/ref=D4D0A471A53EAFB2A585D8B36D9760BB1CF4B15BC3833666624DC5043428599F6519CD63W3hBN" TargetMode="External"/><Relationship Id="rId2" Type="http://schemas.openxmlformats.org/officeDocument/2006/relationships/settings" Target="settings.xml"/><Relationship Id="rId29" Type="http://schemas.openxmlformats.org/officeDocument/2006/relationships/hyperlink" Target="consultantplus://offline/ref=D4D0A471A53EAFB2A585D8B36D9760BB1CF5B75BC0883666624DC5043428599F6519CD6B3B62537FWAh2N" TargetMode="External"/><Relationship Id="rId24" Type="http://schemas.openxmlformats.org/officeDocument/2006/relationships/hyperlink" Target="consultantplus://offline/ref=D4D0A471A53EAFB2A585D8B36D9760BB1CF5B75BC0883666624DC5043428599F6519CD6B3B625378WAh7N" TargetMode="External"/><Relationship Id="rId40" Type="http://schemas.openxmlformats.org/officeDocument/2006/relationships/hyperlink" Target="consultantplus://offline/ref=D4D0A471A53EAFB2A585D8B36D9760BB1CF4B15BC3833666624DC5043428599F6519CD6DW3hAN" TargetMode="External"/><Relationship Id="rId45" Type="http://schemas.openxmlformats.org/officeDocument/2006/relationships/hyperlink" Target="consultantplus://offline/ref=D4D0A471A53EAFB2A585D8B36D9760BB1CF4B55ACF843666624DC5043428599F6519CD6B3B62537FWAh4N" TargetMode="External"/><Relationship Id="rId66" Type="http://schemas.openxmlformats.org/officeDocument/2006/relationships/hyperlink" Target="consultantplus://offline/ref=D4D0A471A53EAFB2A585D8B36D9760BB1CF5B758C7823666624DC5043428599F6519CD6B3B62537EWAh3N" TargetMode="External"/><Relationship Id="rId87" Type="http://schemas.openxmlformats.org/officeDocument/2006/relationships/hyperlink" Target="consultantplus://offline/ref=D4D0A471A53EAFB2A585D8B36D9760BB1CF6B65FCF803666624DC5043428599F6519CD6B3B62527DWAh6N" TargetMode="External"/><Relationship Id="rId110" Type="http://schemas.openxmlformats.org/officeDocument/2006/relationships/hyperlink" Target="consultantplus://offline/ref=D4D0A471A53EAFB2A585D8B36D9760BB1CF6B65CC7843666624DC5043428599F6519CD6B3B62537DWAh4N" TargetMode="External"/><Relationship Id="rId115" Type="http://schemas.openxmlformats.org/officeDocument/2006/relationships/hyperlink" Target="consultantplus://offline/ref=D4D0A471A53EAFB2A585D8B36D9760BB1CF1B45FC4893666624DC5043428599F6519CD6B3B62557CWAh6N" TargetMode="External"/><Relationship Id="rId131" Type="http://schemas.openxmlformats.org/officeDocument/2006/relationships/hyperlink" Target="consultantplus://offline/ref=D4D0A471A53EAFB2A585D8B36D9760BB1CF1B45FC5843666624DC5043428599F6519CD6B3B62537FWAh7N" TargetMode="External"/><Relationship Id="rId136" Type="http://schemas.openxmlformats.org/officeDocument/2006/relationships/hyperlink" Target="consultantplus://offline/ref=D4D0A471A53EAFB2A585D8B36D9760BB1CF4B15BC5853666624DC5043428599F6519CD6B3B62537EWAhAN" TargetMode="External"/><Relationship Id="rId61" Type="http://schemas.openxmlformats.org/officeDocument/2006/relationships/hyperlink" Target="consultantplus://offline/ref=D4D0A471A53EAFB2A585D8B36D9760BB1CF4B55ACF843666624DC5043428599F6519CD6B3B62537FWAh4N" TargetMode="External"/><Relationship Id="rId82" Type="http://schemas.openxmlformats.org/officeDocument/2006/relationships/hyperlink" Target="consultantplus://offline/ref=D4D0A471A53EAFB2A585D8B36D9760BB1CF4B55ACF843666624DC5043428599F6519CD6B3B62537FWAh4N" TargetMode="External"/><Relationship Id="rId19" Type="http://schemas.openxmlformats.org/officeDocument/2006/relationships/hyperlink" Target="consultantplus://offline/ref=D4D0A471A53EAFB2A585D8B36D9760BB1CF5B758C7823666624DC5043428599F6519CD6B3B62537DWAh6N" TargetMode="External"/><Relationship Id="rId14" Type="http://schemas.openxmlformats.org/officeDocument/2006/relationships/hyperlink" Target="consultantplus://offline/ref=D4D0A471A53EAFB2A585D8B36D9760BB1CF4B15BC3833666624DC5043428599F6519CD6B3B62527EWAh3N" TargetMode="External"/><Relationship Id="rId30" Type="http://schemas.openxmlformats.org/officeDocument/2006/relationships/hyperlink" Target="consultantplus://offline/ref=D4D0A471A53EAFB2A585D8B36D9760BB1CF5B75BC0883666624DC5043428599F6519CD6B3B625378WAh7N" TargetMode="External"/><Relationship Id="rId35" Type="http://schemas.openxmlformats.org/officeDocument/2006/relationships/hyperlink" Target="consultantplus://offline/ref=D4D0A471A53EAFB2A585D8B36D9760BB1CF5B75BC0883666624DC5043428599F6519CD6B3B62537FWAh0N" TargetMode="External"/><Relationship Id="rId56" Type="http://schemas.openxmlformats.org/officeDocument/2006/relationships/hyperlink" Target="consultantplus://offline/ref=D4D0A471A53EAFB2A585D8B36D9760BB1CF4B55ACF843666624DC5043428599F6519CD6B3B62537FWAh4N" TargetMode="External"/><Relationship Id="rId77" Type="http://schemas.openxmlformats.org/officeDocument/2006/relationships/hyperlink" Target="consultantplus://offline/ref=D4D0A471A53EAFB2A585D8B36D9760BB1CF4B55ACF843666624DC5043428599F6519CD6B3B62537CWAhBN" TargetMode="External"/><Relationship Id="rId100" Type="http://schemas.openxmlformats.org/officeDocument/2006/relationships/hyperlink" Target="consultantplus://offline/ref=D4D0A471A53EAFB2A585D8B36D9760BB1CF4B15BC5853666624DC5043428599F6519CD6B3B62537EWAhAN" TargetMode="External"/><Relationship Id="rId105" Type="http://schemas.openxmlformats.org/officeDocument/2006/relationships/hyperlink" Target="consultantplus://offline/ref=D4D0A471A53EAFB2A585D8B36D9760BB1CF6B65CC7843666624DC5043428599F6519CD6B3B62537DWAh6N" TargetMode="External"/><Relationship Id="rId126" Type="http://schemas.openxmlformats.org/officeDocument/2006/relationships/hyperlink" Target="consultantplus://offline/ref=D4D0A471A53EAFB2A585D8B36D9760BB1CF1B45FC5843666624DC5043428599F6519CD6B3B62537BWAh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13025</Words>
  <Characters>74244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ннп</dc:creator>
  <cp:keywords/>
  <dc:description/>
  <cp:lastModifiedBy>ннп</cp:lastModifiedBy>
  <cp:revision>1</cp:revision>
  <dcterms:created xsi:type="dcterms:W3CDTF">2015-03-20T13:33:00Z</dcterms:created>
  <dcterms:modified xsi:type="dcterms:W3CDTF">2015-03-20T13:33:00Z</dcterms:modified>
</cp:coreProperties>
</file>